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10" w:rsidRPr="005E6310" w:rsidRDefault="005E6310" w:rsidP="0037264E">
      <w:pPr>
        <w:widowControl w:val="0"/>
        <w:suppressAutoHyphens/>
        <w:autoSpaceDE w:val="0"/>
        <w:spacing w:after="0" w:line="360" w:lineRule="auto"/>
        <w:ind w:left="4962"/>
        <w:jc w:val="center"/>
        <w:rPr>
          <w:rFonts w:ascii="Times New Roman" w:eastAsia="Calibri" w:hAnsi="Times New Roman" w:cs="Times New Roman"/>
          <w:sz w:val="26"/>
          <w:szCs w:val="26"/>
          <w:lang w:eastAsia="zh-CN"/>
        </w:rPr>
      </w:pPr>
      <w:r w:rsidRPr="005E6310">
        <w:rPr>
          <w:rFonts w:ascii="Times New Roman" w:eastAsia="Calibri" w:hAnsi="Times New Roman" w:cs="Times New Roman"/>
          <w:sz w:val="26"/>
          <w:szCs w:val="26"/>
          <w:lang w:eastAsia="zh-CN"/>
        </w:rPr>
        <w:t xml:space="preserve">УТВЕРЖДЕНО </w:t>
      </w:r>
      <w:r w:rsidRPr="005E6310">
        <w:rPr>
          <w:rFonts w:ascii="Times New Roman" w:eastAsia="Calibri" w:hAnsi="Times New Roman" w:cs="Times New Roman"/>
          <w:sz w:val="26"/>
          <w:szCs w:val="26"/>
          <w:lang w:eastAsia="zh-CN"/>
        </w:rPr>
        <w:br/>
        <w:t>Наблюдательным советом</w:t>
      </w:r>
    </w:p>
    <w:p w:rsidR="005E6310" w:rsidRPr="005E6310" w:rsidRDefault="005E6310" w:rsidP="0037264E">
      <w:pPr>
        <w:widowControl w:val="0"/>
        <w:suppressAutoHyphens/>
        <w:autoSpaceDE w:val="0"/>
        <w:spacing w:after="0" w:line="360" w:lineRule="auto"/>
        <w:ind w:left="4962"/>
        <w:jc w:val="center"/>
        <w:rPr>
          <w:rFonts w:ascii="Times New Roman" w:eastAsia="Calibri" w:hAnsi="Times New Roman" w:cs="Times New Roman"/>
          <w:sz w:val="26"/>
          <w:szCs w:val="26"/>
          <w:lang w:eastAsia="zh-CN"/>
        </w:rPr>
      </w:pPr>
      <w:r w:rsidRPr="005E6310">
        <w:rPr>
          <w:rFonts w:ascii="Times New Roman" w:eastAsia="Calibri" w:hAnsi="Times New Roman" w:cs="Times New Roman"/>
          <w:sz w:val="26"/>
          <w:szCs w:val="26"/>
          <w:lang w:eastAsia="zh-CN"/>
        </w:rPr>
        <w:t>МАДОУ «Детский сад № 92»,</w:t>
      </w:r>
    </w:p>
    <w:p w:rsidR="005E6310" w:rsidRPr="005E6310" w:rsidRDefault="005E6310" w:rsidP="0037264E">
      <w:pPr>
        <w:widowControl w:val="0"/>
        <w:suppressAutoHyphens/>
        <w:autoSpaceDE w:val="0"/>
        <w:spacing w:after="0" w:line="360" w:lineRule="auto"/>
        <w:ind w:left="4962"/>
        <w:jc w:val="center"/>
        <w:rPr>
          <w:rFonts w:ascii="Times New Roman" w:eastAsia="Calibri" w:hAnsi="Times New Roman" w:cs="Times New Roman"/>
          <w:sz w:val="26"/>
          <w:szCs w:val="26"/>
          <w:lang w:eastAsia="zh-CN"/>
        </w:rPr>
      </w:pPr>
      <w:r w:rsidRPr="005E6310">
        <w:rPr>
          <w:rFonts w:ascii="Times New Roman" w:eastAsia="Calibri" w:hAnsi="Times New Roman" w:cs="Times New Roman"/>
          <w:sz w:val="26"/>
          <w:szCs w:val="26"/>
          <w:lang w:eastAsia="zh-CN"/>
        </w:rPr>
        <w:t>протокол от 04.06.2019 № 3</w:t>
      </w:r>
    </w:p>
    <w:p w:rsidR="005E6310" w:rsidRPr="005E6310" w:rsidRDefault="005E6310" w:rsidP="0037264E">
      <w:pPr>
        <w:widowControl w:val="0"/>
        <w:suppressAutoHyphens/>
        <w:autoSpaceDE w:val="0"/>
        <w:spacing w:after="0" w:line="360" w:lineRule="auto"/>
        <w:ind w:firstLine="709"/>
        <w:jc w:val="center"/>
        <w:rPr>
          <w:rFonts w:ascii="Times New Roman" w:eastAsia="Calibri" w:hAnsi="Times New Roman" w:cs="Times New Roman"/>
          <w:b/>
          <w:bCs/>
          <w:sz w:val="26"/>
          <w:szCs w:val="26"/>
          <w:lang w:eastAsia="zh-CN"/>
        </w:rPr>
      </w:pPr>
    </w:p>
    <w:p w:rsidR="005E6310" w:rsidRPr="005E6310" w:rsidRDefault="005E6310" w:rsidP="0037264E">
      <w:pPr>
        <w:widowControl w:val="0"/>
        <w:suppressAutoHyphens/>
        <w:autoSpaceDE w:val="0"/>
        <w:spacing w:after="0" w:line="360" w:lineRule="auto"/>
        <w:jc w:val="center"/>
        <w:rPr>
          <w:rFonts w:ascii="Times New Roman" w:eastAsia="Calibri" w:hAnsi="Times New Roman" w:cs="Times New Roman"/>
          <w:b/>
          <w:sz w:val="20"/>
          <w:szCs w:val="20"/>
          <w:lang w:eastAsia="zh-CN"/>
        </w:rPr>
      </w:pPr>
      <w:r w:rsidRPr="005E6310">
        <w:rPr>
          <w:rFonts w:ascii="Times New Roman" w:eastAsia="Calibri" w:hAnsi="Times New Roman" w:cs="Times New Roman"/>
          <w:b/>
          <w:bCs/>
          <w:sz w:val="26"/>
          <w:szCs w:val="26"/>
          <w:lang w:eastAsia="zh-CN"/>
        </w:rPr>
        <w:t xml:space="preserve">ПОЛОЖЕНИЕ </w:t>
      </w:r>
    </w:p>
    <w:p w:rsidR="005E6310" w:rsidRPr="005E6310" w:rsidRDefault="005E6310" w:rsidP="0037264E">
      <w:pPr>
        <w:widowControl w:val="0"/>
        <w:suppressAutoHyphens/>
        <w:autoSpaceDE w:val="0"/>
        <w:spacing w:after="0" w:line="360" w:lineRule="auto"/>
        <w:jc w:val="center"/>
        <w:rPr>
          <w:rFonts w:ascii="Times New Roman" w:eastAsia="Calibri" w:hAnsi="Times New Roman" w:cs="Times New Roman"/>
          <w:b/>
          <w:bCs/>
          <w:sz w:val="26"/>
          <w:szCs w:val="26"/>
          <w:lang w:eastAsia="zh-CN"/>
        </w:rPr>
      </w:pPr>
      <w:r w:rsidRPr="005E6310">
        <w:rPr>
          <w:rFonts w:ascii="Times New Roman" w:eastAsia="Calibri" w:hAnsi="Times New Roman" w:cs="Times New Roman"/>
          <w:bCs/>
          <w:sz w:val="24"/>
          <w:szCs w:val="24"/>
          <w:lang w:eastAsia="zh-CN"/>
        </w:rPr>
        <w:t>о закупке товаров, работ, услуг муниципальным автономным дошкольным</w:t>
      </w:r>
      <w:r w:rsidRPr="005E6310">
        <w:rPr>
          <w:rFonts w:ascii="Times New Roman" w:eastAsia="Calibri" w:hAnsi="Times New Roman" w:cs="Times New Roman"/>
          <w:b/>
          <w:bCs/>
          <w:sz w:val="26"/>
          <w:szCs w:val="26"/>
          <w:lang w:eastAsia="zh-CN"/>
        </w:rPr>
        <w:t xml:space="preserve"> образовательным учреждением «Детский сад № 92 «Радуга» </w:t>
      </w:r>
    </w:p>
    <w:p w:rsidR="005E6310" w:rsidRPr="005E6310" w:rsidRDefault="005E6310" w:rsidP="0037264E">
      <w:pPr>
        <w:suppressAutoHyphens/>
        <w:autoSpaceDE w:val="0"/>
        <w:autoSpaceDN w:val="0"/>
        <w:adjustRightInd w:val="0"/>
        <w:spacing w:after="0" w:line="360" w:lineRule="auto"/>
        <w:contextualSpacing/>
        <w:jc w:val="center"/>
        <w:rPr>
          <w:rFonts w:ascii="Times New Roman" w:eastAsia="Calibri" w:hAnsi="Times New Roman" w:cs="Times New Roman"/>
          <w:sz w:val="20"/>
          <w:szCs w:val="20"/>
          <w:lang w:eastAsia="zh-CN"/>
        </w:rPr>
      </w:pPr>
      <w:r w:rsidRPr="005E6310">
        <w:rPr>
          <w:rFonts w:ascii="Times New Roman" w:eastAsia="Calibri" w:hAnsi="Times New Roman" w:cs="Times New Roman"/>
          <w:sz w:val="20"/>
          <w:szCs w:val="20"/>
          <w:lang w:eastAsia="zh-CN"/>
        </w:rPr>
        <w:t xml:space="preserve">(в ред. протоколов Наблюдательного совета </w:t>
      </w:r>
    </w:p>
    <w:p w:rsidR="005E6310" w:rsidRPr="005E6310" w:rsidRDefault="005E6310" w:rsidP="0037264E">
      <w:pPr>
        <w:suppressAutoHyphens/>
        <w:autoSpaceDE w:val="0"/>
        <w:autoSpaceDN w:val="0"/>
        <w:adjustRightInd w:val="0"/>
        <w:spacing w:after="0" w:line="360" w:lineRule="auto"/>
        <w:contextualSpacing/>
        <w:jc w:val="center"/>
        <w:rPr>
          <w:rFonts w:ascii="Times New Roman" w:eastAsia="Calibri" w:hAnsi="Times New Roman" w:cs="Times New Roman"/>
          <w:sz w:val="20"/>
          <w:szCs w:val="20"/>
          <w:lang w:eastAsia="zh-CN"/>
        </w:rPr>
      </w:pPr>
      <w:r w:rsidRPr="005E6310">
        <w:rPr>
          <w:rFonts w:ascii="Times New Roman" w:eastAsia="Calibri" w:hAnsi="Times New Roman" w:cs="Times New Roman"/>
          <w:sz w:val="20"/>
          <w:szCs w:val="20"/>
          <w:lang w:eastAsia="zh-CN"/>
        </w:rPr>
        <w:t xml:space="preserve">от 13.04.2020 № 5, от 28.04.2020 № 6, от 22.06.2020 № 7, от 15.10.2020 № 8, </w:t>
      </w:r>
    </w:p>
    <w:p w:rsidR="005E6310" w:rsidRPr="005E6310" w:rsidRDefault="005E6310" w:rsidP="0037264E">
      <w:pPr>
        <w:suppressAutoHyphens/>
        <w:autoSpaceDE w:val="0"/>
        <w:autoSpaceDN w:val="0"/>
        <w:adjustRightInd w:val="0"/>
        <w:spacing w:after="0" w:line="360" w:lineRule="auto"/>
        <w:contextualSpacing/>
        <w:jc w:val="center"/>
        <w:rPr>
          <w:rFonts w:ascii="Times New Roman" w:eastAsia="Calibri" w:hAnsi="Times New Roman" w:cs="Times New Roman"/>
          <w:sz w:val="20"/>
          <w:szCs w:val="20"/>
          <w:lang w:eastAsia="zh-CN"/>
        </w:rPr>
      </w:pPr>
      <w:r w:rsidRPr="005E6310">
        <w:rPr>
          <w:rFonts w:ascii="Times New Roman" w:eastAsia="Calibri" w:hAnsi="Times New Roman" w:cs="Times New Roman"/>
          <w:sz w:val="20"/>
          <w:szCs w:val="20"/>
          <w:lang w:eastAsia="zh-CN"/>
        </w:rPr>
        <w:t xml:space="preserve">от 30.03.2022 № 2, от 24.06.2021 № 3, от 22.12.2022 № 4, от 18.01.2022 № 1, </w:t>
      </w:r>
    </w:p>
    <w:p w:rsidR="005E6310" w:rsidRPr="005E6310" w:rsidRDefault="005E6310" w:rsidP="0037264E">
      <w:pPr>
        <w:suppressAutoHyphens/>
        <w:autoSpaceDE w:val="0"/>
        <w:autoSpaceDN w:val="0"/>
        <w:adjustRightInd w:val="0"/>
        <w:spacing w:after="0" w:line="360" w:lineRule="auto"/>
        <w:contextualSpacing/>
        <w:jc w:val="center"/>
        <w:rPr>
          <w:rFonts w:ascii="Times New Roman" w:eastAsia="Calibri" w:hAnsi="Times New Roman" w:cs="Times New Roman"/>
          <w:sz w:val="20"/>
          <w:szCs w:val="20"/>
          <w:lang w:eastAsia="zh-CN"/>
        </w:rPr>
      </w:pPr>
      <w:r w:rsidRPr="005E6310">
        <w:rPr>
          <w:rFonts w:ascii="Times New Roman" w:eastAsia="Calibri" w:hAnsi="Times New Roman" w:cs="Times New Roman"/>
          <w:sz w:val="20"/>
          <w:szCs w:val="20"/>
          <w:lang w:eastAsia="zh-CN"/>
        </w:rPr>
        <w:t>от 01.04.2022 № 2, от 12.04.2022 № 3, от 06.07.2022 №4, от 2</w:t>
      </w:r>
      <w:r w:rsidR="00CD31A1">
        <w:rPr>
          <w:rFonts w:ascii="Times New Roman" w:eastAsia="Calibri" w:hAnsi="Times New Roman" w:cs="Times New Roman"/>
          <w:sz w:val="20"/>
          <w:szCs w:val="20"/>
          <w:lang w:eastAsia="zh-CN"/>
        </w:rPr>
        <w:t xml:space="preserve">4.10.2022 № 5, от 27.03.2023 № 2, от </w:t>
      </w:r>
      <w:r w:rsidR="006B152E">
        <w:rPr>
          <w:rFonts w:ascii="Times New Roman" w:eastAsia="Calibri" w:hAnsi="Times New Roman" w:cs="Times New Roman"/>
          <w:sz w:val="20"/>
          <w:szCs w:val="20"/>
          <w:lang w:eastAsia="zh-CN"/>
        </w:rPr>
        <w:t>15.08.2023 №3</w:t>
      </w:r>
      <w:r w:rsidRPr="005E6310">
        <w:rPr>
          <w:rFonts w:ascii="Times New Roman" w:eastAsia="Calibri" w:hAnsi="Times New Roman" w:cs="Times New Roman"/>
          <w:sz w:val="20"/>
          <w:szCs w:val="20"/>
          <w:lang w:eastAsia="zh-CN"/>
        </w:rPr>
        <w:t>)</w:t>
      </w:r>
    </w:p>
    <w:p w:rsidR="005E6310" w:rsidRPr="005E6310" w:rsidRDefault="005E6310" w:rsidP="0037264E">
      <w:pPr>
        <w:spacing w:line="360" w:lineRule="auto"/>
        <w:jc w:val="both"/>
        <w:rPr>
          <w:rFonts w:ascii="Times New Roman" w:hAnsi="Times New Roman" w:cs="Times New Roman"/>
          <w:sz w:val="24"/>
          <w:szCs w:val="24"/>
        </w:rPr>
      </w:pPr>
    </w:p>
    <w:p w:rsidR="005E6310" w:rsidRPr="005E6310" w:rsidRDefault="005E6310" w:rsidP="0037264E">
      <w:pPr>
        <w:spacing w:line="360" w:lineRule="auto"/>
        <w:jc w:val="center"/>
        <w:rPr>
          <w:rFonts w:ascii="Times New Roman" w:hAnsi="Times New Roman" w:cs="Times New Roman"/>
          <w:b/>
          <w:sz w:val="24"/>
          <w:szCs w:val="24"/>
        </w:rPr>
      </w:pPr>
      <w:r w:rsidRPr="005E6310">
        <w:rPr>
          <w:rFonts w:ascii="Times New Roman" w:hAnsi="Times New Roman" w:cs="Times New Roman"/>
          <w:b/>
          <w:sz w:val="24"/>
          <w:szCs w:val="24"/>
        </w:rPr>
        <w:t>1. Общие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 Типовое положение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(далее - Положение) разработано в соответствии с частью 2.1 статьи 2 Федерального закона от 18 июля 2011 г. N 223-ФЗ "О закупках товаров, работ, услуг отдельными видами юридических лиц" (далее - Федеральный закон N 223-ФЗ).</w:t>
      </w:r>
    </w:p>
    <w:p w:rsidR="005E6310" w:rsidRDefault="0037264E" w:rsidP="003726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005E6310" w:rsidRPr="005E6310">
        <w:rPr>
          <w:rFonts w:ascii="Times New Roman" w:hAnsi="Times New Roman" w:cs="Times New Roman"/>
          <w:sz w:val="24"/>
          <w:szCs w:val="24"/>
        </w:rPr>
        <w:t>Положение  распространяется</w:t>
      </w:r>
      <w:proofErr w:type="gramEnd"/>
      <w:r w:rsidR="005E6310" w:rsidRPr="005E6310">
        <w:rPr>
          <w:rFonts w:ascii="Times New Roman" w:hAnsi="Times New Roman" w:cs="Times New Roman"/>
          <w:sz w:val="24"/>
          <w:szCs w:val="24"/>
        </w:rPr>
        <w:t xml:space="preserve">  на закупки товаров, работ, услуг для</w:t>
      </w:r>
      <w:r>
        <w:rPr>
          <w:rFonts w:ascii="Times New Roman" w:hAnsi="Times New Roman" w:cs="Times New Roman"/>
          <w:sz w:val="24"/>
          <w:szCs w:val="24"/>
        </w:rPr>
        <w:t xml:space="preserve"> </w:t>
      </w:r>
      <w:r w:rsidR="005E6310" w:rsidRPr="005E6310">
        <w:rPr>
          <w:rFonts w:ascii="Times New Roman" w:hAnsi="Times New Roman" w:cs="Times New Roman"/>
          <w:sz w:val="24"/>
          <w:szCs w:val="24"/>
        </w:rPr>
        <w:t xml:space="preserve">нужд муниципального автономного дошкольного образовательного учреждения «Детский сад № 92 «Радуга» (далее - заказчик). Положение устанавливает(наименование организации)полномочия заказчика, комиссии по осуществлению закупок (далее </w:t>
      </w:r>
      <w:r w:rsidR="005E6310">
        <w:rPr>
          <w:rFonts w:ascii="Times New Roman" w:hAnsi="Times New Roman" w:cs="Times New Roman"/>
          <w:sz w:val="24"/>
          <w:szCs w:val="24"/>
        </w:rPr>
        <w:t>–</w:t>
      </w:r>
      <w:r w:rsidR="005E6310" w:rsidRPr="005E6310">
        <w:rPr>
          <w:rFonts w:ascii="Times New Roman" w:hAnsi="Times New Roman" w:cs="Times New Roman"/>
          <w:sz w:val="24"/>
          <w:szCs w:val="24"/>
        </w:rPr>
        <w:t xml:space="preserve"> закупочная</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комиссия),   порядок   планирования  и  проведения  закупок,  требования  к</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извещению   об   осуществлении  закупок  (далее  -  извещение  о  закупке),</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документации  о  конкурентных  закупках  (далее  - документация о закупке),</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порядок  внесения  в  них  изменений,  размещения разъяснений, требования к</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участникам  таких  закупок  и  условия  их  допуска  к  участию в процедуре</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закупки,  порядок  заключения, исполнения договора и изменения его условий,</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способы  закупки,  условия  их  применения  и порядок проведения закупки, а</w:t>
      </w:r>
      <w:r w:rsidR="005E6310">
        <w:rPr>
          <w:rFonts w:ascii="Times New Roman" w:hAnsi="Times New Roman" w:cs="Times New Roman"/>
          <w:sz w:val="24"/>
          <w:szCs w:val="24"/>
        </w:rPr>
        <w:t xml:space="preserve"> </w:t>
      </w:r>
      <w:r w:rsidR="005E6310" w:rsidRPr="005E6310">
        <w:rPr>
          <w:rFonts w:ascii="Times New Roman" w:hAnsi="Times New Roman" w:cs="Times New Roman"/>
          <w:sz w:val="24"/>
          <w:szCs w:val="24"/>
        </w:rPr>
        <w:t>также иные положения, касающиеся обеспечения закупок.</w:t>
      </w:r>
      <w:r w:rsidR="005E6310">
        <w:rPr>
          <w:rFonts w:ascii="Times New Roman" w:hAnsi="Times New Roman" w:cs="Times New Roman"/>
          <w:sz w:val="24"/>
          <w:szCs w:val="24"/>
        </w:rPr>
        <w:t xml:space="preserve"> </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r>
        <w:rPr>
          <w:rFonts w:ascii="Times New Roman" w:hAnsi="Times New Roman" w:cs="Times New Roman"/>
          <w:sz w:val="24"/>
          <w:szCs w:val="24"/>
        </w:rPr>
        <w:t xml:space="preserve"> </w:t>
      </w:r>
      <w:r w:rsidRPr="005E6310">
        <w:rPr>
          <w:rFonts w:ascii="Times New Roman" w:hAnsi="Times New Roman" w:cs="Times New Roman"/>
          <w:sz w:val="24"/>
          <w:szCs w:val="24"/>
        </w:rPr>
        <w:t>Абзац исключен. - Постановление Администрации Великого Новгорода от 15.03.2023 N 1110.</w:t>
      </w:r>
    </w:p>
    <w:p w:rsidR="0037264E"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1.4. Положение не распространяется на закупки, которые осуществляются в случаях, установленных частью 4 статьи 1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в части, противоречащей Положению.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15.03.2023 N 1110)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1.7. Закупочная деятельность заказчика осуществляется в соответствии с законодательством Российской Федерации, Положением и </w:t>
      </w:r>
      <w:proofErr w:type="gramStart"/>
      <w:r w:rsidRPr="005E6310">
        <w:rPr>
          <w:rFonts w:ascii="Times New Roman" w:hAnsi="Times New Roman" w:cs="Times New Roman"/>
          <w:sz w:val="24"/>
          <w:szCs w:val="24"/>
        </w:rPr>
        <w:t>иными локальными нормативными актами</w:t>
      </w:r>
      <w:proofErr w:type="gramEnd"/>
      <w:r w:rsidRPr="005E6310">
        <w:rPr>
          <w:rFonts w:ascii="Times New Roman" w:hAnsi="Times New Roman" w:cs="Times New Roman"/>
          <w:sz w:val="24"/>
          <w:szCs w:val="24"/>
        </w:rPr>
        <w:t xml:space="preserve"> и организационно-распорядительными документами заказчика.</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2. Информационное обеспечение закупок, планирование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 N 908 (далее - Постановление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Порядок формирования и требования к форме таких планов утверждены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порядок и сроки размещения в ЕИС, на официальном сайте ЕИС в информационно-телекоммуникационной сети Интернет утверждены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2.2 в ред. Постановления Администрации Великого Новгорода от 21.03.2023 N 1220)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w:t>
      </w:r>
      <w:r w:rsidRPr="005E6310">
        <w:rPr>
          <w:rFonts w:ascii="Times New Roman" w:hAnsi="Times New Roman" w:cs="Times New Roman"/>
          <w:sz w:val="24"/>
          <w:szCs w:val="24"/>
        </w:rPr>
        <w:lastRenderedPageBreak/>
        <w:t>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2.2.2. План закупки на очередной календарный год формируется на основании заявок структурных подразделений заказчика и утверждается приказом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2.2.3. План закупки должен иметь помесячную разбивку;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2.2.4. Изменения в план закупки могут вноситься в следующих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изменение плана финансово-хозяйственной деятельности;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изменение потребности в товарах, работах, услугах, в том числе сроков их приобретения, способа осуществления закупки и срока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выявление при подготовке к процедуре проведения конкретной закупки,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наступление непредвиденных обстоятельств (авария, чрезвычайная ситуация);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отмена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возникновение у заказчика обязательств исполнителя по договору;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возникновение обстоятельств, предвидеть которые на дату утверждения плана закупок было невозможно;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иные случаи, установленные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2.2.5. Изменения в план закупки утверждаются приказом заказчика. Изменения вступают в силу со дня размещения в ЕИС новой редакции плана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2.3. В ЕИС подлежит размещению следующая информация: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извещение о закупке и вносимые в него изменения;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документация о закупке и вносимые в нее изменения;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проект договора, являющийся неотъемлемой частью документации о закупке и извещения о закупке (в случае проведения открытого запроса котировок, запроса котировок в электронной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разъяснения положений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протоколы, составляемые в ходе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план закупки товаров, работ, услуг, предусмотренный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N 223-ФЗ (далее - ежемесячные отчеты);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реестр договоров);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размещение которой в ЕИС предусмотрено Федеральным законом N 223-ФЗ и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2.4. Извещение и документация о закупке размещаются в ЕИС в сроки, указанные в пункте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5E6310" w:rsidRPr="00F26F32" w:rsidRDefault="005E6310" w:rsidP="00F26F32">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2.6. </w:t>
      </w:r>
      <w:r w:rsidR="00F26F32" w:rsidRPr="00F26F32">
        <w:rPr>
          <w:rFonts w:ascii="Times New Roman" w:hAnsi="Times New Roman" w:cs="Times New Roman"/>
          <w:sz w:val="24"/>
          <w:szCs w:val="24"/>
        </w:rPr>
        <w:t>Не подлежит размещению в ЕИС информация о закупках товаров, работ, услуг, сведения о которых составляют государственную тайну.</w:t>
      </w:r>
    </w:p>
    <w:p w:rsidR="005E6310" w:rsidRPr="005E6310" w:rsidRDefault="005E6310" w:rsidP="0037264E">
      <w:pPr>
        <w:spacing w:line="360" w:lineRule="auto"/>
        <w:jc w:val="both"/>
        <w:rPr>
          <w:rFonts w:ascii="Times New Roman" w:hAnsi="Times New Roman" w:cs="Times New Roman"/>
          <w:sz w:val="24"/>
          <w:szCs w:val="24"/>
        </w:rPr>
      </w:pPr>
      <w:bookmarkStart w:id="0" w:name="_GoBack"/>
      <w:bookmarkEnd w:id="0"/>
      <w:r w:rsidRPr="005E6310">
        <w:rPr>
          <w:rFonts w:ascii="Times New Roman" w:hAnsi="Times New Roman" w:cs="Times New Roman"/>
          <w:sz w:val="24"/>
          <w:szCs w:val="24"/>
        </w:rPr>
        <w:t>2.7. Заказчик вправе не размещать в ЕИС: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включение информации о таких закупках в ежемесячные отчеты);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897572" w:rsidRPr="00897572" w:rsidRDefault="00897572" w:rsidP="00897572">
      <w:pPr>
        <w:spacing w:line="360" w:lineRule="auto"/>
        <w:jc w:val="both"/>
        <w:rPr>
          <w:rFonts w:ascii="Times New Roman" w:hAnsi="Times New Roman" w:cs="Times New Roman"/>
          <w:sz w:val="24"/>
          <w:szCs w:val="24"/>
        </w:rPr>
      </w:pPr>
      <w:r w:rsidRPr="00897572">
        <w:rPr>
          <w:rFonts w:ascii="Times New Roman" w:hAnsi="Times New Roman" w:cs="Times New Roman"/>
          <w:sz w:val="24"/>
          <w:szCs w:val="24"/>
        </w:rPr>
        <w:t>2.8. Информация и документы, предусмотренные настоящим Положением и содержащиеся в ЕИС, размещаются на официальном сайте ЕИС, за исключением:</w:t>
      </w:r>
    </w:p>
    <w:p w:rsidR="00897572" w:rsidRPr="00897572" w:rsidRDefault="00897572" w:rsidP="00897572">
      <w:pPr>
        <w:spacing w:line="360" w:lineRule="auto"/>
        <w:jc w:val="both"/>
        <w:rPr>
          <w:rFonts w:ascii="Times New Roman" w:hAnsi="Times New Roman" w:cs="Times New Roman"/>
          <w:sz w:val="24"/>
          <w:szCs w:val="24"/>
        </w:rPr>
      </w:pPr>
      <w:r w:rsidRPr="00897572">
        <w:rPr>
          <w:rFonts w:ascii="Times New Roman" w:hAnsi="Times New Roman" w:cs="Times New Roman"/>
          <w:sz w:val="24"/>
          <w:szCs w:val="24"/>
        </w:rPr>
        <w:t>2.8.1. Раздела положения о закупке, предусмотренного подпунктом "б" пункта 10 Положения о размещении в единой информационной системе информации о закупке, утвержденного Постановлением № 908;</w:t>
      </w:r>
    </w:p>
    <w:p w:rsidR="00897572" w:rsidRPr="00897572" w:rsidRDefault="00897572" w:rsidP="00897572">
      <w:pPr>
        <w:spacing w:line="360" w:lineRule="auto"/>
        <w:jc w:val="both"/>
        <w:rPr>
          <w:rFonts w:ascii="Times New Roman" w:hAnsi="Times New Roman" w:cs="Times New Roman"/>
          <w:sz w:val="24"/>
          <w:szCs w:val="24"/>
        </w:rPr>
      </w:pPr>
      <w:r w:rsidRPr="00897572">
        <w:rPr>
          <w:rFonts w:ascii="Times New Roman" w:hAnsi="Times New Roman" w:cs="Times New Roman"/>
          <w:sz w:val="24"/>
          <w:szCs w:val="24"/>
        </w:rPr>
        <w:t>2.8.2.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w:t>
      </w:r>
    </w:p>
    <w:p w:rsidR="00897572" w:rsidRPr="00897572" w:rsidRDefault="00897572" w:rsidP="00897572">
      <w:pPr>
        <w:spacing w:line="360" w:lineRule="auto"/>
        <w:jc w:val="both"/>
        <w:rPr>
          <w:rFonts w:ascii="Times New Roman" w:hAnsi="Times New Roman" w:cs="Times New Roman"/>
          <w:sz w:val="24"/>
          <w:szCs w:val="24"/>
        </w:rPr>
      </w:pPr>
      <w:r w:rsidRPr="00897572">
        <w:rPr>
          <w:rFonts w:ascii="Times New Roman" w:hAnsi="Times New Roman" w:cs="Times New Roman"/>
          <w:sz w:val="24"/>
          <w:szCs w:val="24"/>
        </w:rPr>
        <w:t xml:space="preserve">предусмотренных пунктом 2.7 Положения (если заказчиком принято решение о </w:t>
      </w:r>
      <w:proofErr w:type="spellStart"/>
      <w:r w:rsidRPr="00897572">
        <w:rPr>
          <w:rFonts w:ascii="Times New Roman" w:hAnsi="Times New Roman" w:cs="Times New Roman"/>
          <w:sz w:val="24"/>
          <w:szCs w:val="24"/>
        </w:rPr>
        <w:t>неразмещении</w:t>
      </w:r>
      <w:proofErr w:type="spellEnd"/>
      <w:r w:rsidRPr="00897572">
        <w:rPr>
          <w:rFonts w:ascii="Times New Roman" w:hAnsi="Times New Roman" w:cs="Times New Roman"/>
          <w:sz w:val="24"/>
          <w:szCs w:val="24"/>
        </w:rPr>
        <w:t xml:space="preserve"> сведений о таких закупках на официальном сайте ЕИС);</w:t>
      </w:r>
    </w:p>
    <w:p w:rsidR="00897572" w:rsidRPr="005E6310" w:rsidRDefault="00897572" w:rsidP="00897572">
      <w:pPr>
        <w:spacing w:line="360" w:lineRule="auto"/>
        <w:jc w:val="both"/>
        <w:rPr>
          <w:rFonts w:ascii="Times New Roman" w:hAnsi="Times New Roman" w:cs="Times New Roman"/>
          <w:sz w:val="24"/>
          <w:szCs w:val="24"/>
        </w:rPr>
      </w:pPr>
      <w:r w:rsidRPr="00897572">
        <w:rPr>
          <w:rFonts w:ascii="Times New Roman" w:hAnsi="Times New Roman" w:cs="Times New Roman"/>
          <w:sz w:val="24"/>
          <w:szCs w:val="24"/>
        </w:rPr>
        <w:t>в случаях, определенных Правительством Российской Федерации в соответствии с частью 16 статьи 4 Федерального закона № 223-ФЗ.</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3. Требования к участникам закупки и закупаемым товарам,</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работам, услугам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 При проведении закупок заказчик устанавливает следующие единые обязательные требования к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3.1.2. </w:t>
      </w:r>
      <w:proofErr w:type="spellStart"/>
      <w:r w:rsidRPr="005E6310">
        <w:rPr>
          <w:rFonts w:ascii="Times New Roman" w:hAnsi="Times New Roman" w:cs="Times New Roman"/>
          <w:sz w:val="24"/>
          <w:szCs w:val="24"/>
        </w:rPr>
        <w:t>Непроведение</w:t>
      </w:r>
      <w:proofErr w:type="spellEnd"/>
      <w:r w:rsidRPr="005E6310">
        <w:rPr>
          <w:rFonts w:ascii="Times New Roman" w:hAnsi="Times New Roman" w:cs="Times New Roman"/>
          <w:sz w:val="24"/>
          <w:szCs w:val="24"/>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3.1.3. </w:t>
      </w:r>
      <w:proofErr w:type="spellStart"/>
      <w:r w:rsidRPr="005E6310">
        <w:rPr>
          <w:rFonts w:ascii="Times New Roman" w:hAnsi="Times New Roman" w:cs="Times New Roman"/>
          <w:sz w:val="24"/>
          <w:szCs w:val="24"/>
        </w:rPr>
        <w:t>Неприостановление</w:t>
      </w:r>
      <w:proofErr w:type="spellEnd"/>
      <w:r w:rsidRPr="005E6310">
        <w:rPr>
          <w:rFonts w:ascii="Times New Roman" w:hAnsi="Times New Roman" w:cs="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w:t>
      </w:r>
      <w:r w:rsidRPr="005E6310">
        <w:rPr>
          <w:rFonts w:ascii="Times New Roman" w:hAnsi="Times New Roman" w:cs="Times New Roman"/>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E6310">
        <w:rPr>
          <w:rFonts w:ascii="Times New Roman" w:hAnsi="Times New Roman" w:cs="Times New Roman"/>
          <w:sz w:val="24"/>
          <w:szCs w:val="24"/>
        </w:rPr>
        <w:t>неполнородными</w:t>
      </w:r>
      <w:proofErr w:type="spellEnd"/>
      <w:r w:rsidRPr="005E631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нескольких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3.1.9. Отсутствие сведений об участнике закупки в реестре недобросовестных поставщиков, предусмотренном Федеральным законом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3.1.10. Участник закупки не является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3.1.10 введен Постановлением Администрации Великого Новгорода от 21.03.2023 N 1220)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3.2. При проведении конкурентной закупки заказчик вправе установить дополнительные требования к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оказанию услуг по организации отдыха детей и их оздоровления, услуг общественного питания и (или) поставки пищевых продуктов: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w:t>
      </w:r>
      <w:r w:rsidRPr="005E6310">
        <w:rPr>
          <w:rFonts w:ascii="Times New Roman" w:hAnsi="Times New Roman" w:cs="Times New Roman"/>
          <w:sz w:val="24"/>
          <w:szCs w:val="24"/>
        </w:rPr>
        <w:lastRenderedPageBreak/>
        <w:t>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3.2.2. В случае проведения конкурентных закупок на оказание услуг по организованной перевозке групп детей автобусами: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5E6310">
        <w:rPr>
          <w:rFonts w:ascii="Times New Roman" w:hAnsi="Times New Roman" w:cs="Times New Roman"/>
          <w:sz w:val="24"/>
          <w:szCs w:val="24"/>
        </w:rPr>
        <w:t>тахографами</w:t>
      </w:r>
      <w:proofErr w:type="spellEnd"/>
      <w:r w:rsidRPr="005E6310">
        <w:rPr>
          <w:rFonts w:ascii="Times New Roman" w:hAnsi="Times New Roman" w:cs="Times New Roman"/>
          <w:sz w:val="24"/>
          <w:szCs w:val="24"/>
        </w:rPr>
        <w:t>, а также аппаратурой спутниковой навигации ГЛОНАСС или ГЛОНАСС/GPS;</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3.3. Устанавливать в закупочной документации иные требования, отличные от указанных в пунктах 3.1, 3.2 Положения, не допускается.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3.4. Требования, предъявляемые к участникам закупки, применяются в равной степени ко всем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3.5. При установлении требований к участнику закупки заказчик обязан установить в документации и (или) извещении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3.9. При описании в документации о конкурентной закупке предмета закупки заказчик должен руководствоваться следующими правилами: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закупок товаров, необходимых для исполнения государственного и (или) муниципального контракта;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w:t>
      </w:r>
      <w:r w:rsidRPr="005E6310">
        <w:rPr>
          <w:rFonts w:ascii="Times New Roman" w:hAnsi="Times New Roman" w:cs="Times New Roman"/>
          <w:sz w:val="24"/>
          <w:szCs w:val="24"/>
        </w:rPr>
        <w:lastRenderedPageBreak/>
        <w:t>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3.10 введен Постановлением Администрации Великого Новгорода от 01.07.2022 N 2993; в ред. Постановления Администрации Великого Новгорода от 21.03.2023 N 1220)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3.11. Исключен. - Постановление Администрации Великого Новгорода от 21.03.2023 N 1220.</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4. Способы и формы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 Положением предусмотрены следующие способы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4.1.1. Открытый конкурс, конкурс в электронной форме (далее - конкурс);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4.1.2. Аукцион в электронной форме (далее - аукцион);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4.1.3. Запрос предложений в электронной форме (далее - запрос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4.1.4. Закрытые закупки в электронной форме (закрытый конкурс в электронной форме, закрытый аукцион, закрытый запрос цен в электронной форме, закрытый запрос предложений, закрытый запрос котировок) (далее - закрытые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4.1.5. Запрос котировок, запрос котировок в электронной форме (далее - запрос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4.1.6. Запрос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4.1.7. Закупка у единственного поставщика.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4.2. Закупки, указанные в подпунктах 4.1.1 - 4.1.6 Положения, являются конкурентными закупками.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4.3. Закупки, указанные в подпунктах 4.1.1 - 4.1.5 Положения, являются торгами в понимании статей 447, 448 Гражданского кодекса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4.4. Закупка у единственного поставщика является неконкурентной закупкой.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5. Условия и случаи применения способов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5.1. Заказчик вправе осуществлять закупку путем проведения конкурса в любых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5.2. Заказчик вправе осуществлять закупку путем проведения аукциона при выполнении хотя бы одного из следующих условий: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5.2.1. Предметом закупки является продукция, по которой существует функционирующий рынок;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5.2.2. Предметом закупки являются товары, работы, услуги, в отношении которых целесообразно проводить оценку только по ценовым критериям.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5.3. Заказчик вправе осуществлять закупку путем проведения запроса цен при одновременном выполнении следующих условий: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5.3.1. Предметом закупки является продукция, по которой существует функционирующий рынок;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5.3.2. Предметом закупки являются товары, работы, услуги, в отношении которых целесообразно проводить оценку только по ценовым критериям;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5.3.3. Начальная (максимальная) цена договора не превышает 1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5.4. Заказчик вправе осуществлять закупку путем проведения запроса котировок при одновременном выполнении следующих условий: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5.4.1. Объектом закупки является продукция, по которой существует функционирующий рынок;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5.4.2. Объектом закупки являются товары, работы, услуги, в отношении которых целесообразно проводить оценку только по ценовым критериям;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5.4.3. Начальная (максимальная) цена договора не превышает 2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5.5. Заказчик вправе осуществлять закупку путем проведения запроса предложений при одновременном выполнении следующих условий: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5.5.1. Начальная (максимальная) цена договора не превышает 2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5.5.2. Предметом закупки являются товары, работы, услуги, в отношении которых целесообразно проводить оценку по ценовым и неценовым критериям.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 Закупка у единственного поставщика может проводиться в следующих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 N 147-ФЗ "О естественных монополиях";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5.6.4. Закупки товаров, работ, услуг, стоимость которых не превышает 2 млн. рублей. При этом закупки товаров, работ, услуг, стоимость которых превышает 100 тыс. рублей, но не превышает 2 млн. рублей, могут осуществляться только с использованием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Федеральным законом N 223-ФЗ, с учетом особенностей, указанных в разделе 10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5.6.4 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указывается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w:t>
      </w:r>
      <w:r w:rsidRPr="005E6310">
        <w:rPr>
          <w:rFonts w:ascii="Times New Roman" w:hAnsi="Times New Roman" w:cs="Times New Roman"/>
          <w:sz w:val="24"/>
          <w:szCs w:val="24"/>
        </w:rPr>
        <w:lastRenderedPageBreak/>
        <w:t>полномочия которых устанавливаются нормативными правовыми актами Российской Федерации, нормативными правовыми актами Новгородской области;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5.6.7 в ред. Постановления Администрации Великого Новгорода от 16.06.2020 N 2115)</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E6310">
        <w:rPr>
          <w:rFonts w:ascii="Times New Roman" w:hAnsi="Times New Roman" w:cs="Times New Roman"/>
          <w:sz w:val="24"/>
          <w:szCs w:val="24"/>
        </w:rPr>
        <w:t>фотофонда</w:t>
      </w:r>
      <w:proofErr w:type="spellEnd"/>
      <w:r w:rsidRPr="005E6310">
        <w:rPr>
          <w:rFonts w:ascii="Times New Roman" w:hAnsi="Times New Roman" w:cs="Times New Roman"/>
          <w:sz w:val="24"/>
          <w:szCs w:val="24"/>
        </w:rPr>
        <w:t xml:space="preserve"> и аналогичных фондов;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5.6.12. Заключение договора на посещение зоопарка, театра, кинотеатра, концерта, цирка, музея, выставки или спортивного мероприятия;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5.6.14. Заключение договора на оказание услуг по реализации входных билетов и абонементов на посещение театрально-зрелищных, культурно-просветительных и </w:t>
      </w:r>
      <w:r w:rsidRPr="005E6310">
        <w:rPr>
          <w:rFonts w:ascii="Times New Roman" w:hAnsi="Times New Roman" w:cs="Times New Roman"/>
          <w:sz w:val="24"/>
          <w:szCs w:val="24"/>
        </w:rPr>
        <w:lastRenderedPageBreak/>
        <w:t>зрелищно-развлекательных мероприятий, экскурсионных билетов и экскурсионных путевок - бланков строгой отчетности;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5.6.15. Заключение договора на оказание преподавательских услуг, а также услуг экскурсовода (гида), оказываемых физическими лицами;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5.6.16. Осуществление закупок банковских услуг по выдаче банковских гарантий;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 в извещении о проведении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5.6.18 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 xml:space="preserve">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5E6310">
        <w:rPr>
          <w:rFonts w:ascii="Times New Roman" w:hAnsi="Times New Roman" w:cs="Times New Roman"/>
          <w:sz w:val="24"/>
          <w:szCs w:val="24"/>
        </w:rPr>
        <w:t>звукотехнического</w:t>
      </w:r>
      <w:proofErr w:type="spellEnd"/>
      <w:r w:rsidRPr="005E6310">
        <w:rPr>
          <w:rFonts w:ascii="Times New Roman" w:hAnsi="Times New Roman" w:cs="Times New Roman"/>
          <w:sz w:val="24"/>
          <w:szCs w:val="24"/>
        </w:rPr>
        <w:t xml:space="preserve"> оборудования (в том числе для обеспечения синхронного перевода), обеспечение питания);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5.6.22. Аренда нежилого здания, строения, сооружения, нежилого помещения для обеспечения нужд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5.6.23. Заключение кредитного договора, сумма процентов по которому за период погашения основного долга не превышает 500 тыс.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5.6.23 введен Постановлением Администрации Великого Новгорода от 16.06.2020 N 2115)</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5.6.24. Закупки работ (услуг) в случае наличия действующего договора на аналогичные работы (услуги), если заключение договора с иным подрядчиком (исполнителем) нецелесообразно в связи с невозможностью обеспечения совместимости работ (услуг) с уже выполняемыми работами (оказываемыми услугами);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5.6.24 введен Постановлением Администрации Великого Новгорода от 28.08.2020 N 3156)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5.6.25. Исключен. - Постановление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5.6.26. Осуществление закупки товаров, работ, услуг, участниками которых могут являться только субъекты малого и среднего предпринимательства, в порядке, предусмотренном пунктом 15.9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5.6.26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N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5.7 в ред. Постановления Администрации Великого Новгорода от 01.07.2022 N 2993)</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6. Особенности проведения закупок в электронной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6.2. Помимо требований, установленных статьей 3.3 Федерального закона N 223-ФЗ, ЭП, на которой проводится закупка в электронной форме, должна соответствовать следующим дополнительным требованиям к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6.2.1. Наличие функционала (технической опции), соответствующего(ей) особенностям проведения закупок, установленным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6.2.2. Наличие функционала (технической опции), предусматривающего(ей)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6.2.3. Наличие технических, технологических ресурсов, позволяющих осуществлять корректную и своевременную интеграцию (перенаправление) с ЭП в ЕИС информации о </w:t>
      </w:r>
      <w:r w:rsidRPr="005E6310">
        <w:rPr>
          <w:rFonts w:ascii="Times New Roman" w:hAnsi="Times New Roman" w:cs="Times New Roman"/>
          <w:sz w:val="24"/>
          <w:szCs w:val="24"/>
        </w:rPr>
        <w:lastRenderedPageBreak/>
        <w:t>закупке, включая сведения, содержащиеся в плане закупок, а также сведения о договорах, заключаемых на ЭП по результатам проведения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6.2.4. Наличие у ЭП функциональной возможности проведения процедур закупки, указанных в подпунктах 4.1.1 - 4.1.5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6.2.5. Услуги, связанные с использованием функционала ЭП, предоставляются заказчику без взимания платы.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w:t>
      </w:r>
      <w:r w:rsidRPr="005E6310">
        <w:rPr>
          <w:rFonts w:ascii="Times New Roman" w:hAnsi="Times New Roman" w:cs="Times New Roman"/>
          <w:sz w:val="24"/>
          <w:szCs w:val="24"/>
        </w:rPr>
        <w:lastRenderedPageBreak/>
        <w:t xml:space="preserve">оператором ЭП для прохождения (получения) аккредитации на ЭП таким участником закупки, заказчик имеет право самостоятельно посредством функционала ЭП выгрузить такие документы из </w:t>
      </w:r>
      <w:proofErr w:type="spellStart"/>
      <w:r w:rsidRPr="005E6310">
        <w:rPr>
          <w:rFonts w:ascii="Times New Roman" w:hAnsi="Times New Roman" w:cs="Times New Roman"/>
          <w:sz w:val="24"/>
          <w:szCs w:val="24"/>
        </w:rPr>
        <w:t>аккредитационных</w:t>
      </w:r>
      <w:proofErr w:type="spellEnd"/>
      <w:r w:rsidRPr="005E6310">
        <w:rPr>
          <w:rFonts w:ascii="Times New Roman" w:hAnsi="Times New Roman" w:cs="Times New Roman"/>
          <w:sz w:val="24"/>
          <w:szCs w:val="24"/>
        </w:rPr>
        <w:t xml:space="preserve"> сведений участника закупки, подавшего такую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6.9. Действия, описанные в пункте 6.8 Положения, могут быть осуществлены также в случае, если подано несколько заявок.</w:t>
      </w:r>
    </w:p>
    <w:p w:rsidR="005E6310" w:rsidRPr="0037264E" w:rsidRDefault="005E6310" w:rsidP="0037264E">
      <w:pPr>
        <w:widowControl w:val="0"/>
        <w:suppressAutoHyphens/>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7. Обоснование начальной (максимальной) цены договора,</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цены договора, заключаемого с единственным поставщиком</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(подрядчиком, исполнителем), цены единицы товара,</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работы, услуги</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(в ред. Постановления Администрации Великого Новгорода</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выполнению работ, оказанию услуг невозможно определить) определяются и обосновываются заказчиком посредством применения следующего метода или нескольких следующих методов: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7.1.1. Метод сопоставимых рыночных цен (анализа рынка);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7.1.2. Нормативный метод;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7.1.3. Тарифный метод;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7.1.4. Проектно-сметный метод;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7.1.5. Затратный метод.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оформляется заказчиком в свободной форме и хранится вместе с документами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7.3.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7.4.1.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7.4.2.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должно основываться на общедоступной информации о ценах товаров, работ, услуг, являющихся предметом закупки, и (или) на ответах по запросам заказчика о предоставлении ценовой информации от потенциальных поставщиков (подрядчиков, исполнителей). К общедоступной информации относятся: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в реестре контрактов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трех лет);</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о котировках на российских биржах;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05.10.2022 N 4717)</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о котировках на электронных площадках;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данные государственной статистической отчетности о ценах товаров,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иные источники информации;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7.4.3. В целях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методом сопоставимых рыночных цен (анализа рынка) используется не менее трех цен товара, работы, услуги, предлагаемых различными поставщиками (подрядчиками, исполнителями);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7.4.4. В целях определения однородности совокупности значений выявленных цен, используемых в расчете начальной (максимальной) цены договора, цены договора, заключаемого с единственным поставщиком (подрядчиком, исполнителем), цены единицы </w:t>
      </w:r>
      <w:r w:rsidRPr="005E6310">
        <w:rPr>
          <w:rFonts w:ascii="Times New Roman" w:hAnsi="Times New Roman" w:cs="Times New Roman"/>
          <w:sz w:val="24"/>
          <w:szCs w:val="24"/>
        </w:rPr>
        <w:lastRenderedPageBreak/>
        <w:t>товара, работы, услуги необходимо определить коэффициент вариации. Коэффициент вариации цены (V) определяется по следующей формуле:</w:t>
      </w:r>
    </w:p>
    <w:p w:rsidR="005E6310" w:rsidRPr="005E6310" w:rsidRDefault="0037264E" w:rsidP="0037264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B2457A4">
            <wp:extent cx="107632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pic:spPr>
                </pic:pic>
              </a:graphicData>
            </a:graphic>
          </wp:inline>
        </w:drawing>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ц - средняя арифметическая величина цены единицы товара, работы, услуги;</w:t>
      </w:r>
    </w:p>
    <w:p w:rsidR="005E6310" w:rsidRPr="005E6310" w:rsidRDefault="0037264E" w:rsidP="0037264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EF0655B">
            <wp:extent cx="122872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pic:spPr>
                </pic:pic>
              </a:graphicData>
            </a:graphic>
          </wp:inline>
        </w:drawing>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ц - цена единицы товара, работы, услуги, указанная в источнике с номером i;</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n - количество значений, используемых в расчете.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Совокупность значений, используемых в расчете, 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считается неоднородной, если коэффициент вариации цены превышает 33 процента. Если коэффициент вариации цели превышает 33 процента, заказчик проводит дополнительные исследования в целях увеличения количества ценовой информации, используемой в расчетах;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7.4.5.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методом сопоставимых рыночных цен (анализа рынка) (НМЦД(НМЦЕ) определяются по следующей формуле:</w:t>
      </w:r>
    </w:p>
    <w:p w:rsidR="005E6310" w:rsidRPr="005E6310" w:rsidRDefault="0037264E" w:rsidP="0037264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4BED58">
            <wp:extent cx="207645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pic:spPr>
                </pic:pic>
              </a:graphicData>
            </a:graphic>
          </wp:inline>
        </w:drawing>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v - количество (объем) закупаемого товара (работы,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n - количество значений, используемых в расчете;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i - номер источника ценовой информации;</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цi</w:t>
      </w:r>
      <w:proofErr w:type="spellEnd"/>
      <w:r w:rsidRPr="005E6310">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7.5.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в случае, если нормативными правовыми актами Российской Федерации, нормативными правовыми актами Новгородской области предусмотрено установление предельных цен товаров,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Определение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нормативным методом (</w:t>
      </w:r>
      <w:proofErr w:type="spellStart"/>
      <w:r w:rsidRPr="005E6310">
        <w:rPr>
          <w:rFonts w:ascii="Times New Roman" w:hAnsi="Times New Roman" w:cs="Times New Roman"/>
          <w:sz w:val="24"/>
          <w:szCs w:val="24"/>
        </w:rPr>
        <w:t>НМЦнорм</w:t>
      </w:r>
      <w:proofErr w:type="spellEnd"/>
      <w:r w:rsidRPr="005E6310">
        <w:rPr>
          <w:rFonts w:ascii="Times New Roman" w:hAnsi="Times New Roman" w:cs="Times New Roman"/>
          <w:sz w:val="24"/>
          <w:szCs w:val="24"/>
        </w:rPr>
        <w:t>) осуществляется по следующей формуле:</w:t>
      </w:r>
    </w:p>
    <w:p w:rsidR="005E6310" w:rsidRPr="005E6310" w:rsidRDefault="005E6310" w:rsidP="0037264E">
      <w:pPr>
        <w:spacing w:line="360" w:lineRule="auto"/>
        <w:jc w:val="center"/>
        <w:rPr>
          <w:rFonts w:ascii="Times New Roman" w:hAnsi="Times New Roman" w:cs="Times New Roman"/>
          <w:sz w:val="24"/>
          <w:szCs w:val="24"/>
        </w:rPr>
      </w:pPr>
      <w:proofErr w:type="spellStart"/>
      <w:r w:rsidRPr="005E6310">
        <w:rPr>
          <w:rFonts w:ascii="Times New Roman" w:hAnsi="Times New Roman" w:cs="Times New Roman"/>
          <w:sz w:val="24"/>
          <w:szCs w:val="24"/>
        </w:rPr>
        <w:t>НМЦнорм</w:t>
      </w:r>
      <w:proofErr w:type="spellEnd"/>
      <w:r w:rsidRPr="005E6310">
        <w:rPr>
          <w:rFonts w:ascii="Times New Roman" w:hAnsi="Times New Roman" w:cs="Times New Roman"/>
          <w:sz w:val="24"/>
          <w:szCs w:val="24"/>
        </w:rPr>
        <w:t xml:space="preserve"> = V x </w:t>
      </w:r>
      <w:proofErr w:type="spellStart"/>
      <w:r w:rsidRPr="005E6310">
        <w:rPr>
          <w:rFonts w:ascii="Times New Roman" w:hAnsi="Times New Roman" w:cs="Times New Roman"/>
          <w:sz w:val="24"/>
          <w:szCs w:val="24"/>
        </w:rPr>
        <w:t>Цпред</w:t>
      </w:r>
      <w:proofErr w:type="spellEnd"/>
      <w:r w:rsidRPr="005E6310">
        <w:rPr>
          <w:rFonts w:ascii="Times New Roman" w:hAnsi="Times New Roman" w:cs="Times New Roman"/>
          <w:sz w:val="24"/>
          <w:szCs w:val="24"/>
        </w:rPr>
        <w:t>, где: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V - количество (объем) закупаемого товара (работы, услуги);</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Цпред</w:t>
      </w:r>
      <w:proofErr w:type="spellEnd"/>
      <w:r w:rsidRPr="005E6310">
        <w:rPr>
          <w:rFonts w:ascii="Times New Roman" w:hAnsi="Times New Roman" w:cs="Times New Roman"/>
          <w:sz w:val="24"/>
          <w:szCs w:val="24"/>
        </w:rPr>
        <w:t xml:space="preserve"> - предельная цена единицы товара, работы, услуги, установленная нормативными правовыми актами Российской Федерации, нормативными правовыми актами Новгородской области.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определяются по регулируемым ценам (тарифам) на товары, работы,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Определение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тарифным методом (</w:t>
      </w:r>
      <w:proofErr w:type="spellStart"/>
      <w:r w:rsidRPr="005E6310">
        <w:rPr>
          <w:rFonts w:ascii="Times New Roman" w:hAnsi="Times New Roman" w:cs="Times New Roman"/>
          <w:sz w:val="24"/>
          <w:szCs w:val="24"/>
        </w:rPr>
        <w:t>НМЦтариф</w:t>
      </w:r>
      <w:proofErr w:type="spellEnd"/>
      <w:r w:rsidRPr="005E6310">
        <w:rPr>
          <w:rFonts w:ascii="Times New Roman" w:hAnsi="Times New Roman" w:cs="Times New Roman"/>
          <w:sz w:val="24"/>
          <w:szCs w:val="24"/>
        </w:rPr>
        <w:t>) осуществляется по следующей формуле:</w:t>
      </w:r>
    </w:p>
    <w:p w:rsidR="005E6310" w:rsidRPr="005E6310" w:rsidRDefault="005E6310" w:rsidP="0037264E">
      <w:pPr>
        <w:spacing w:line="360" w:lineRule="auto"/>
        <w:jc w:val="center"/>
        <w:rPr>
          <w:rFonts w:ascii="Times New Roman" w:hAnsi="Times New Roman" w:cs="Times New Roman"/>
          <w:sz w:val="24"/>
          <w:szCs w:val="24"/>
        </w:rPr>
      </w:pPr>
      <w:proofErr w:type="spellStart"/>
      <w:r w:rsidRPr="005E6310">
        <w:rPr>
          <w:rFonts w:ascii="Times New Roman" w:hAnsi="Times New Roman" w:cs="Times New Roman"/>
          <w:sz w:val="24"/>
          <w:szCs w:val="24"/>
        </w:rPr>
        <w:t>НМЦтариф</w:t>
      </w:r>
      <w:proofErr w:type="spellEnd"/>
      <w:r w:rsidRPr="005E6310">
        <w:rPr>
          <w:rFonts w:ascii="Times New Roman" w:hAnsi="Times New Roman" w:cs="Times New Roman"/>
          <w:sz w:val="24"/>
          <w:szCs w:val="24"/>
        </w:rPr>
        <w:t xml:space="preserve"> = V x </w:t>
      </w:r>
      <w:proofErr w:type="spellStart"/>
      <w:r w:rsidRPr="005E6310">
        <w:rPr>
          <w:rFonts w:ascii="Times New Roman" w:hAnsi="Times New Roman" w:cs="Times New Roman"/>
          <w:sz w:val="24"/>
          <w:szCs w:val="24"/>
        </w:rPr>
        <w:t>Цтариф</w:t>
      </w:r>
      <w:proofErr w:type="spellEnd"/>
      <w:r w:rsidRPr="005E6310">
        <w:rPr>
          <w:rFonts w:ascii="Times New Roman" w:hAnsi="Times New Roman" w:cs="Times New Roman"/>
          <w:sz w:val="24"/>
          <w:szCs w:val="24"/>
        </w:rPr>
        <w:t>, где: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V - количество (объем) закупаемого товара (работы, услуги);</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Цтариф</w:t>
      </w:r>
      <w:proofErr w:type="spellEnd"/>
      <w:r w:rsidRPr="005E6310">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муниципальным правовым актом.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7.7.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7.8.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Основанием для определения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7.9. Затратный метод применяется в случае невозможности применения иных методов, предусмотренных подпунктами 7.1.1 - 7.1.4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либо приобретение и (или) реализацию товаров, работ, услуг, затраты на транспортировку, хранение, страхование и иные затраты.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7.11. Максимальное значение цены договора устанавливается в зависимости от предполагаемых затрат заказчика и имеющегося финансирования.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устанавливается заказчиком с учетом следующих особенностей: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7.12.1. Формула цены в обязательном порядке должна содержать объем поставленных товаров, выполненных работ, оказанных услуг в месяце (периоде) поставки и цену за единицу товара, работы, услуги, установленную на день (в месте) отпуска товара, выполнения работы, оказания услуги, но не более цены за единицу товара, работы, услуги, указанной в договоре;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7.12.2. 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8. Обеспечительные и антидемпинговые меры</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при осуществлении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осуществляется участником закупки самостоятельно.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8.3 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8.5. Размер обеспечения заявки в случае установления заказчиком требования предоставления такого обеспечения должен составлять от 0,5 процента до 5 процентов от начальной (максимальной)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8.7.2. Отмена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8.7.3. Отзыв заявки участником закупки до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8.7.4. Получение заявки на участие в закупке после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8.7.5. Отстранение участника закупки от участия в закупке или отказ заказчика от заключения договора с участником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8.9.2. </w:t>
      </w:r>
      <w:proofErr w:type="spellStart"/>
      <w:r w:rsidRPr="005E6310">
        <w:rPr>
          <w:rFonts w:ascii="Times New Roman" w:hAnsi="Times New Roman" w:cs="Times New Roman"/>
          <w:sz w:val="24"/>
          <w:szCs w:val="24"/>
        </w:rPr>
        <w:t>Непредоставление</w:t>
      </w:r>
      <w:proofErr w:type="spellEnd"/>
      <w:r w:rsidRPr="005E6310">
        <w:rPr>
          <w:rFonts w:ascii="Times New Roman" w:hAnsi="Times New Roman" w:cs="Times New Roman"/>
          <w:sz w:val="24"/>
          <w:szCs w:val="24"/>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8.11. Заказчик вправе установить требование обеспечения исполнения договора в извещении и (или) документации об осуществлении закупки и (или) в проекте договора при осуществлении закупки в случаях, предусмотренных подпунктами 4.1.1 - 4.1.6 Положения, если начальная (максимальная) цена договора не превышает 500 тыс.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установить требование обеспечения исполнения договора в извещении и (или) документации об осуществлении закупки и в проекте договора при осуществлении закупки способами, предусмотренными подпунктами 4.1.1 - 4.1.6 Положения, если начальная (максимальная) цена договора превышает 500 тыс.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8.11 в ред. Постановления Администрации Великого Новгорода от 05.05.2023 N 2150)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8.12. Заказчик вправе установить требование обеспечения исполнения договора при осуществлении закупки в случае, предусмотренном подпунктом 4.1.7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8.12 в ред. Постановления Администрации Великого Новгорода от 05.05.2023 N 2150)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w:t>
      </w:r>
      <w:r w:rsidRPr="005E6310">
        <w:rPr>
          <w:rFonts w:ascii="Times New Roman" w:hAnsi="Times New Roman" w:cs="Times New Roman"/>
          <w:sz w:val="24"/>
          <w:szCs w:val="24"/>
        </w:rPr>
        <w:lastRenderedPageBreak/>
        <w:t>независимой гарантии. Способ обеспечения исполнения договора определяется участником закупки, с которым заключается договор, самостоятельно.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постановлений Администрации Великого Новгорода от 25.10.2021 N 5626,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процентов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05.05.2023 N 2150)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05.05.2023 N 2150)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8.16. Срок обеспечения исполнения договора должен превышать срок исполнения обязательств по договору на 30 календарных дней (если в документации и (или) извещении не указано иное).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8.18. В случае </w:t>
      </w:r>
      <w:proofErr w:type="spellStart"/>
      <w:r w:rsidRPr="005E6310">
        <w:rPr>
          <w:rFonts w:ascii="Times New Roman" w:hAnsi="Times New Roman" w:cs="Times New Roman"/>
          <w:sz w:val="24"/>
          <w:szCs w:val="24"/>
        </w:rPr>
        <w:t>непредоставления</w:t>
      </w:r>
      <w:proofErr w:type="spellEnd"/>
      <w:r w:rsidRPr="005E6310">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предоставления такого обеспечения, такой участник считается уклонившимся от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8.19. Обеспечение исполнения договора не требуется в случае заключения договора с участником закупки, который является казенным учреждением.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8.20. При заключении договора, если в ходе проведения конкурентной закупки победителем закупки была снижена начальная (максимальная) цена договора на 25 процентов и более либо предложена сумма цен единиц товара, работы, услуги, которая на 25 процентов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w:t>
      </w:r>
      <w:r w:rsidRPr="005E6310">
        <w:rPr>
          <w:rFonts w:ascii="Times New Roman" w:hAnsi="Times New Roman" w:cs="Times New Roman"/>
          <w:sz w:val="24"/>
          <w:szCs w:val="24"/>
        </w:rPr>
        <w:lastRenderedPageBreak/>
        <w:t>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8.20 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8.22.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8.20 - 8.22 Положения в полном объеме.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8.24. Решение о применении или неприменении антидемпинговых мер принимается заказчиком в документации о закупке при ее размещении и не может быть изменено в ходе проведения закупки без внесения изменений в извещение об осуществлении закупки и (или) в документацию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8.25.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8.25 введен Постановлением Администрации Великого Новгорода от 15.03.2023 N 1110)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8.26.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8.26 введен Постановлением Администрации Великого Новгорода от 15.03.2023 N 1110)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8.27.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 8.27 введен Постановлением Администрации Великого Новгорода от 15.03.2023 N 1110)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8.28.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8.28 введен Постановлением Администрации Великого Новгорода от 15.03.2023 N 1110)</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9. Порядок подготовки и проведения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 Закупочная комиссия: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9.1.1.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9.1.2. Должна состоять не менее чем из 3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лица, являющиеся сотрудниками заказчика, а также представители структурного подразделения Администрации Великого Новгорода, курирующего направление деятельности, в сфере которой осуществляется закупка;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9.1.3. Решение о включении конкретного лица в состав закупочной комиссии принимается заказчиком.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N 273-ФЗ "О противодействии коррупции".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Членами закупочной комиссии не могут быть: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подавшими заявки на </w:t>
      </w:r>
      <w:r w:rsidRPr="005E6310">
        <w:rPr>
          <w:rFonts w:ascii="Times New Roman" w:hAnsi="Times New Roman" w:cs="Times New Roman"/>
          <w:sz w:val="24"/>
          <w:szCs w:val="24"/>
        </w:rPr>
        <w:lastRenderedPageBreak/>
        <w:t>участие в закупке. Понятие "личная заинтересованность" используется в значении, указанном в Федеральном законе от 25 декабря 2008 г. N 273-ФЗ "О противодействии коррупции";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 запросе предложений, а также должностные лица органов контроля, осуществляющие контроль в соответствии со статьей 6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21.10.2022 N 4996)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9.1.3 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9.1.4. Заседание закупочной комиссии является правомочным, если на заседании присутствуют не менее 50 процентов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9.1.5. Основными функциями закупочной комиссии являются: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участие в заседании закупочной комиссии при открытии оператором ЭП доступа к заявкам, поданным в форме электронных документов;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участников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решений о направлении запросов участникам в случаях, установленных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решений о допуске участника закупки или об отказе в допуске (отклонении заявки) участника закупки к участию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фиксирование факта о признании процедуры закупки несостоявшейся (при необходимости);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проведение оценки заявок (при необходимости);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определение победителя закупки в соответствии с условиями извещения о проведении закупки и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размещение протоколов, составляемых в ходе проведения процедуры закупки, в ЕИС или на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9.1.6. Функции, возложенные заказчиком на закупочную комиссию, могут отличаться от описанных в подпункте 9.1.5 Положения в соответствии с решением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 Требования к извещению о закупке,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9.2.4. Заказчик имеет право разместить извещение и документацию о закупке в дополнительных источниках информации;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9.2.5. Заказчик размещает извещение о закупке с учетом следующих требований к срокам такого размещения: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проведения конкурса - не менее чем за 15 дней до дня окончания срока подачи заявок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в случае проведения аукциона - не менее чем за 15 дней до дня окончания срока подачи заявок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проведения запроса предложений - не менее чем за 7 рабочих дней до дня проведения такого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проведения запроса цен - не менее чем за 4 рабочих дня до дня окончания срока подачи заявок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проведения запроса котировок - не менее чем за 5 рабочих дней до дня окончания срока подачи заявок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конкурса в электронной форме в следующие сроки: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аукциона в электронной форме в следующие сроки: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9.2.7. Извещение и документация о закупке должны быть доступны для ознакомления пользователям на ЭП без взимания платы;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9.2.8. Извещение о закупке должно содержать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способ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место поставки товара, выполнения работы, оказания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конкурентной закупки (этапов конкурентной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адрес ЭП в сети Интернет, на которой проводится закупка (при осуществлении закупки в электронной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требования к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иные сведения и документы, предусмотренные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9.2.9. Документация о закупке должна содержать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место, условия и сроки (периоды) поставки товара, выполнения работы, оказания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форма, сроки и порядок оплаты товара, работы,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абзац исключен. - Постановление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участникам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формы, порядок, дата и время окончания срока предоставления участникам закупки разъяснений положений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рассмотрения предложений (заявок) участников закупки и подведения итогов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критерии оценки и сопоставления заявок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порядок оценки и сопоставления заявок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описание предмета закупки в соответствии с пунктом 3.9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проект договора, заключаемого по результатам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9.2.10. Документация о закупке должна содержать в себе также сведения, указанные в пункте 14.8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 Порядок предоставления разъяснений положений извещения о закупке, положений документации о закупке, иных разъяснений: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9.3.2. Требования к форме, оформлению запроса на предоставление разъяснений положений извещения о закупке, положений документации о закупке (далее - запрос на разъяснение) устанавливаются заказчиком в документации и извещении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9.3.3. Заказчик обязан предоставить разъяснение положений извещения о закупке, документации о закупке в соответствии с поданным запросом на разъяснение в форме, предусмотренной документацией 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на разъяснение был направлен с нарушением данных сроков, заказчик имеет право не давать разъяснения по такому запросу;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9.3.4. Разъяснения должны быть размещены в ЕИС. В течение 3 рабочих дней с даты поступления запроса на разъяснение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9.3.6.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9.4. Порядок подачи заявки на участие в конкурентной закупке и требования к составу такой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9.4.1. Заявка на участие в конкурентной закупке должна быть подана в порядке и в срок, которые установлены документацией и (или) извещением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9.4.4. Порядок внесения изменений и отзыв заявки в электронной форме осуществляются посредством использования функционала ЭП, на которой проводится закупка, в соответствии с регламентом работы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9.4.6. Заявка на участие в конкурентной закупке должна содержать: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w:t>
      </w:r>
      <w:r w:rsidRPr="005E6310">
        <w:rPr>
          <w:rFonts w:ascii="Times New Roman" w:hAnsi="Times New Roman" w:cs="Times New Roman"/>
          <w:sz w:val="24"/>
          <w:szCs w:val="24"/>
        </w:rPr>
        <w:lastRenderedPageBreak/>
        <w:t>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копии учредительных документов участника закупки (для юридических лиц);</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w:t>
      </w:r>
      <w:r w:rsidRPr="005E6310">
        <w:rPr>
          <w:rFonts w:ascii="Times New Roman" w:hAnsi="Times New Roman" w:cs="Times New Roman"/>
          <w:sz w:val="24"/>
          <w:szCs w:val="24"/>
        </w:rPr>
        <w:lastRenderedPageBreak/>
        <w:t>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описание участником закупки товара, работы, услуги, являющихся предметом закупки, их количественных и качественных характеристик;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декларацию о соответствии участника закупки требованиям, установленным в соответствии с подпунктами 3.1.2 - 3.1.7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пунктом 8.2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(в ред. Постановления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иные документы и сведения, представление которых предусмотрено документацией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журнале регистрации заявок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регистрационный номер заявки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дата и время поступления конверта с заявкой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способ подачи заявки на участие в закупке (лично, посредством почтовой связи);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состояние конверта с заявкой (наличие либо отсутствие повреждений, признаков вскрытия).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Факт подачи заявки заверяется в журнале подписью секретаря закупочной комиссии.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9.5. Критерии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извещении о закупке (в случае проведения запроса котировок) критерии оценки заявок и порядок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9.5.2. Критериями оценки заявок могут быть: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цена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расходы на эксплуатацию товара;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расходы на техническое обслуживание товара;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сроки (периоды) поставки товара, выполнения работ, оказания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на который предоставляются гарантии качества товара, работ,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деловая репутация участника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квалификация участника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квалификация работников участника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9.5.3. Критерии оценки могут подразделяться на подкритерии (показатели).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Вес критерия "цена договора" должен составлять не менее 50 процентов, а в случае закупки работ без использования товаров или услуг без использования товаров - не менее 30 процентов. Суммарное значение веса всех критериев, предусмотренных документацией о закупке, должно составлять 100 процентов. Суммарное значение веса всех подкритериев одного критерия (при наличии) должно составлять 100 процентов. В конкурсной документации, документации запроса предложений заказчик должен указать не менее 2 критериев.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Для оценки и сопоставления заявок по критериям, указанным в абзацах втором, четвертом, пятом подпункта 9.5.2 Положения, предложениям участников закупки присваиваются баллы по следующей формуле:</w:t>
      </w:r>
    </w:p>
    <w:p w:rsidR="005E6310" w:rsidRPr="005E6310" w:rsidRDefault="005E6310" w:rsidP="0037264E">
      <w:pPr>
        <w:spacing w:line="360" w:lineRule="auto"/>
        <w:jc w:val="center"/>
        <w:rPr>
          <w:rFonts w:ascii="Times New Roman" w:hAnsi="Times New Roman" w:cs="Times New Roman"/>
          <w:sz w:val="24"/>
          <w:szCs w:val="24"/>
        </w:rPr>
      </w:pPr>
      <w:proofErr w:type="spellStart"/>
      <w:r w:rsidRPr="005E6310">
        <w:rPr>
          <w:rFonts w:ascii="Times New Roman" w:hAnsi="Times New Roman" w:cs="Times New Roman"/>
          <w:sz w:val="24"/>
          <w:szCs w:val="24"/>
        </w:rPr>
        <w:t>ЦБi</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Цmin</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Цi</w:t>
      </w:r>
      <w:proofErr w:type="spellEnd"/>
      <w:r w:rsidRPr="005E6310">
        <w:rPr>
          <w:rFonts w:ascii="Times New Roman" w:hAnsi="Times New Roman" w:cs="Times New Roman"/>
          <w:sz w:val="24"/>
          <w:szCs w:val="24"/>
        </w:rPr>
        <w:t xml:space="preserve"> x 100, где:</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ЦБi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количество баллов по критерию;</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Цmin</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минимальное предложение из сделанных участниками закупки;</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Цi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предложение участника закупки, которое оценивается.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Для оценки и сопоставления заявок по критериям, указанным в абзацах шестом, седьмом подпункта 9.5.2 Положения, предложениям участников закупки присваиваются баллы по следующей формуле:</w:t>
      </w:r>
    </w:p>
    <w:p w:rsidR="005E6310" w:rsidRPr="005E6310" w:rsidRDefault="005E6310" w:rsidP="0037264E">
      <w:pPr>
        <w:spacing w:line="360" w:lineRule="auto"/>
        <w:jc w:val="center"/>
        <w:rPr>
          <w:rFonts w:ascii="Times New Roman" w:hAnsi="Times New Roman" w:cs="Times New Roman"/>
          <w:sz w:val="24"/>
          <w:szCs w:val="24"/>
        </w:rPr>
      </w:pPr>
      <w:proofErr w:type="spellStart"/>
      <w:r w:rsidRPr="005E6310">
        <w:rPr>
          <w:rFonts w:ascii="Times New Roman" w:hAnsi="Times New Roman" w:cs="Times New Roman"/>
          <w:sz w:val="24"/>
          <w:szCs w:val="24"/>
        </w:rPr>
        <w:t>СБi</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Сmin</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Сi</w:t>
      </w:r>
      <w:proofErr w:type="spellEnd"/>
      <w:r w:rsidRPr="005E6310">
        <w:rPr>
          <w:rFonts w:ascii="Times New Roman" w:hAnsi="Times New Roman" w:cs="Times New Roman"/>
          <w:sz w:val="24"/>
          <w:szCs w:val="24"/>
        </w:rPr>
        <w:t xml:space="preserve"> x 100, где:</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СБi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количество баллов по критерию;</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Сmin</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минимальное предложение из сделанных участниками закупки;</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Сi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предложение участника закупки, которое оценивается.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Для оценки и сопоставления заявок по критериям, указанным в абзацах третьем, восьмом - одиннадцатом подпункта 9.5.2 Положения, в конкурсной документации, документации запроса предложений устанавливаются: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подкритерии, по которым будет оцениваться каждый критерий;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минимальное и максимальное количество баллов, которое может быть присвоено по каждому показателю;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правила присвоения баллов по каждому подкритерию;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значимость каждого из подкритериев.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Совокупная значимость всех подкритериев по одному критерию должна быть равна 100 процентам. Предложениям участников по показателям присваиваются баллы по следующей формуле:</w:t>
      </w:r>
    </w:p>
    <w:p w:rsidR="005E6310" w:rsidRPr="005E6310" w:rsidRDefault="005E6310" w:rsidP="0037264E">
      <w:pPr>
        <w:spacing w:line="360" w:lineRule="auto"/>
        <w:jc w:val="center"/>
        <w:rPr>
          <w:rFonts w:ascii="Times New Roman" w:hAnsi="Times New Roman" w:cs="Times New Roman"/>
          <w:sz w:val="24"/>
          <w:szCs w:val="24"/>
        </w:rPr>
      </w:pPr>
      <w:proofErr w:type="spellStart"/>
      <w:r w:rsidRPr="005E6310">
        <w:rPr>
          <w:rFonts w:ascii="Times New Roman" w:hAnsi="Times New Roman" w:cs="Times New Roman"/>
          <w:sz w:val="24"/>
          <w:szCs w:val="24"/>
        </w:rPr>
        <w:t>ПБi</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Пi</w:t>
      </w:r>
      <w:proofErr w:type="spellEnd"/>
      <w:r w:rsidRPr="005E6310">
        <w:rPr>
          <w:rFonts w:ascii="Times New Roman" w:hAnsi="Times New Roman" w:cs="Times New Roman"/>
          <w:sz w:val="24"/>
          <w:szCs w:val="24"/>
        </w:rPr>
        <w:t xml:space="preserve"> / </w:t>
      </w:r>
      <w:proofErr w:type="spellStart"/>
      <w:r w:rsidRPr="005E6310">
        <w:rPr>
          <w:rFonts w:ascii="Times New Roman" w:hAnsi="Times New Roman" w:cs="Times New Roman"/>
          <w:sz w:val="24"/>
          <w:szCs w:val="24"/>
        </w:rPr>
        <w:t>Пmax</w:t>
      </w:r>
      <w:proofErr w:type="spellEnd"/>
      <w:r w:rsidRPr="005E6310">
        <w:rPr>
          <w:rFonts w:ascii="Times New Roman" w:hAnsi="Times New Roman" w:cs="Times New Roman"/>
          <w:sz w:val="24"/>
          <w:szCs w:val="24"/>
        </w:rPr>
        <w:t xml:space="preserve"> x ЗП, где:</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ПБi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количество баллов по подкритерию;</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Пi</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предложение участника, которое оценивается;</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Пmax</w:t>
      </w:r>
      <w:proofErr w:type="spellEnd"/>
      <w:r w:rsidRPr="005E6310">
        <w:rPr>
          <w:rFonts w:ascii="Times New Roman" w:hAnsi="Times New Roman" w:cs="Times New Roman"/>
          <w:sz w:val="24"/>
          <w:szCs w:val="24"/>
        </w:rPr>
        <w:tab/>
        <w:t>-</w:t>
      </w:r>
      <w:r w:rsidRPr="005E6310">
        <w:rPr>
          <w:rFonts w:ascii="Times New Roman" w:hAnsi="Times New Roman" w:cs="Times New Roman"/>
          <w:sz w:val="24"/>
          <w:szCs w:val="24"/>
        </w:rPr>
        <w:tab/>
        <w:t>предложение, за которое присваивается максимальное количество баллов;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ЗП</w:t>
      </w:r>
      <w:r w:rsidRPr="005E6310">
        <w:rPr>
          <w:rFonts w:ascii="Times New Roman" w:hAnsi="Times New Roman" w:cs="Times New Roman"/>
          <w:sz w:val="24"/>
          <w:szCs w:val="24"/>
        </w:rPr>
        <w:tab/>
        <w:t>-</w:t>
      </w:r>
      <w:r w:rsidRPr="005E6310">
        <w:rPr>
          <w:rFonts w:ascii="Times New Roman" w:hAnsi="Times New Roman" w:cs="Times New Roman"/>
          <w:sz w:val="24"/>
          <w:szCs w:val="24"/>
        </w:rPr>
        <w:tab/>
        <w:t>значимость подкритерия.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Победителем признается участник, заявке которого присвоено наибольшее количество баллов;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процентов.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 Порядок проведения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9.6.1. Общие положения, отказ от проведения конкурса и внесение изменений в извещение о проведении конкурса и конкурсную документацию.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Извещение о проведении конкурса и конкурсная документация, вносимые в них изменения должны быть разработаны и размещены в соответствии с требованиями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Порядок предоставления разъяснений положений конкурсной документации и (или) извещения о проведении конкурса, требования к запросу о предоставлении таких разъяснений должны быть указаны в конкурсной документации и в извещении о проведении конкурса с учетом требований пункта 9.3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заявок на участие в конкурсе осуществляется в соответствии с требованиями, указанными в документации о закупке, с учетом требований пункта 9.4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абзацем тринадцатым настоящего подпункта, а также за исключением случаев признания конкурса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абзацем одиннадцатым настоящего подпункта, однако являются процедурами (действиями), осуществление которых необходимо при проведении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9.6.2. Открытие доступа к поданным заявкам на участие в конкурсе в электронной форме, вскрытие конвертов с заявками на участие в открытом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Процедура открытия доступа к поданным на участие в конкурсе в электронной форме заявкам (далее - открытие доступа), вскрытия конвертов с заявками на участие в открытом конкурсе, поданными участниками закупки на участие в конкурсе (далее - вскрытие конвертов), проводится в день окончания срока подачи заявок на участие в конкурсе (время (час) открытия доступа (вскрытия конвертов) устанавливается заказчиком в документации и извещении о закупке самостоятельно); конверты с заявками на участие в открытом конкурсе вскрываются на заседании закупочной комиссии по адресу, указанному в конкурсной документации и извещении о закупке (при вскрытии конвертов вправе присутствовать участники конкурса или их представители (при наличии доверенности).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вскрытии конвертов с заявками председатель закупочной комиссии объявляет следующую информацию: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предмета и номер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закупки, ИНН, КПП, ОГРН юридического лица, фамилию, имя, отчество физического лица (ИНН, ОГРНИП при наличии), номер заявки, присвоенный при ее получении;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в заявке предусмотренных Положением, конкурсной документацией и извещением о закупке сведений и документов, необходимых для допуска к участию;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предложение участников, подавших заявки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Открытие доступа осуществляется закупочной комиссией посредством функционала ЭП, на которой проводится конкурс в электронной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конкурса, подавшего заявку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информация, размещаемая в протоколе открытия доступа (вскрытия конвертов) в соответствии с абзацами двадцать пятым и двадцать шестым настоящего подпункта, а также иная информация, предусмотренная Постановлением N 908, или по усмотрению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w:t>
      </w:r>
      <w:r w:rsidRPr="005E6310">
        <w:rPr>
          <w:rFonts w:ascii="Times New Roman" w:hAnsi="Times New Roman" w:cs="Times New Roman"/>
          <w:sz w:val="24"/>
          <w:szCs w:val="24"/>
        </w:rPr>
        <w:lastRenderedPageBreak/>
        <w:t>протокол признания конкурса несостоявшимся,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отсутствие поданных на участие в конкурсе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структурной единицы Положения, на основании которой было принято решение о признании конкурса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признания конкурса несостоявшимся в случае его составления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вправе осуществлять аудиозапись вскрытия конвертов с заявками на участие в открытом конкурсе; любой участник конкурса,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Конверты с заявками на участие в открытом конкурсе, полученные после окончания срока их приема, вскрываются, но не возвращаются участникам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9.6.3. Рассмотрение заявок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поданных на участие в конкурсе,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рассмотрения заявок не может превышать 20 дней с даты открытия доступа,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рамках рассмотрения заявок выполняются следующие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состава заявок на соблюдение требований извещения и (или)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участника конкурса на соответствие требованиям извещения и (или)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принятие решений о допуске, отказе в допуске (отклонении заявки) к участию по соответствующим основаниям;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заявка участника конкурса не соответствует указанным в документации о закупке требованиям, в том числе к участнику конкурса, предмету закупки, условиям договора, оформлению заявки, закупочная комиссия принимает решение об отклонении такой заявки от участия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заказчиком выявлен факт указания в поданной участником конкурса заявке недостоверных сведений, такая заявка подлежит отклонению на любом этапе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конкурса, подавшего заявку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рассмотрения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Протокол рассмотрения заявок подписывается присутствующими членами закупочной комиссии в день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9.6.4. Оценка заявок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конкурсе, допущенных к участию в конкурсе по итогам рассмотрения заявок,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оценки заявок не может превышать 20 дней с даты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не проводится в отношении тех заявок, которые были отклонены на этапе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в ходе рассмотрения заявок к участию в конкурсе была допущена только одна заявка, оценка заявок не проводится.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осуществляется в соответствии с критериями оценки заявок и порядком оценки заявок, указанными в конкурсной документации с учетом пункта 9.5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Заявке на участие в конкурсе, в которой содержатся лучшие с точки зрения оценки заявок условия исполнения договора, присваивается первый номер; участник конкурса, подавший заявку, которой по результатам оценки заявок присвоен первый номер, является победителем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конкурса, подавшего заявку на участие в конкурсе;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оценки заявок на участие в конкурсе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оценки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оценки заявок подписывается присутствующими членами закупочной комиссии в день проведения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оценки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9.6.5. Заключение договора по итогам проведения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отказ от заключения договора с участником конкурса, а также указание структурной единицы Положения, на основании которой было принято решение о таком отказе;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содержащиеся в заявке такого участника конкурса сведения, которые были признаны закупочной комиссией недостоверными;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конкурса, с которым заключается договор, и сведений о таком участнике конкурса.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девятом настоящего подпункта, при условии, что иной порядок формирования цен единиц товаров (работ, услуг) был указан в конкурсной документации в соответствии с подпунктом 9.2.9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Если иное не предусмотрено документацией о закупке, стороны заключают договор в бумажной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9.7. Порядок проведения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9.7.1. Общие положения, отказ от проведения аукциона и внесение изменений в извещение и аукционную документацию.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либо предложило наименьшую сумму цен единиц товаров, работ, услуг, указанную в документации и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Извещение о проведении аукциона и аукционная документация, вносимые в них изменения должны быть разработаны и размещены в соответствии с требованиями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предоставления разъяснений положений аукционной документации, требования к запросу о предоставлении таких разъяснений должны быть указаны в извещении и аукционной документации с учетом требований пункта 9.3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заявок на участие в аукционе осуществляется в соответствии с требованиями, указанными в аукционной документации, с учетом требований пункта 9.4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отказаться от проведения аукциона в любое время, вплоть до даты и времени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заказчиком в ЕИС одновременно с принятием такого решения (переводом закупки в статус отмененной).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(прием) заявок, а также заключение договора с победителем закупки (или с участником аукциона, с которым заказчиком принято решение заключить договор в соответствии с требованиями Положения) не являются этапами аукциона в соответствии с абзацем одиннадцатым настоящего подпункта, однако являются процедурами (действиями), осуществление которых необходимо при проведении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9.7.2. Рассмотрение заявок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поданных на участие в аукционе,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рассмотрения заявок не может превышать 20 дней с даты окончания приема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рамках рассмотрения заявок выполняются следующие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проверка состава заявок на соблюдение требований извещения и (или) аукционной документации;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участника аукциона на соответствие требованиям извещения и (или) аукционной документации;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решений о допуске, отказе в допуске (отклонении заявки) к участию по соответствующим основаниям;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аукциона, предмету закупки, условиям договора, к оформлению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заказчиком выявлен факт указания в поданной участником аукциона заявке недостоверных сведений, такая заявка подлежит отклонению на любом этапе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аукционе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поданных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наименование участника аукциона при наличии только одной заявки, соответствующей требованиям аукционной документации;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рассмотрения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протоколе рассмотрения заявок не могут быть указаны наименования участников аукциона (юридических лиц), фамилии, имена, отчества участников аукциона (физических лиц) (за исключением случая, предусмотренного абзацем семнадцатым настоящего подпункта).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рассмотрения заявок подписывается присутствующими членами закупочной комиссии в день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аукциона несостоявшимся,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отсутствие поданных на участие в аукционе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структурной единицы Положения, на основании которой было принято решение о признании аукциона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признания аукциона несостоявшимся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9.7.3. Проведение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Этап проведения аукциона обеспечивается оператором ЭП посредством автоматизированного функционала.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в ходе рассмотрения заявок к участию в аукционе была допущена только одна заявка, проведение аукциона не осуществляется.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"Шаг аукциона" может иметь диапазон значений в пределах от 0,5 процента до 5 процентов от начальной (максимальной) цены договора либо фиксированное значение из диапазона 0,5 процента - 5 процентов (решение о выборе конкретного типа "шага аукциона" принимает заказчик).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ценовых предложений при проведении аукциона вне "шага аукциона" не допускается.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ценовых предложений, равных или больше последнего поданного ценового предложения, не допускается.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Оператор ЭП обязан обеспечить конфиденциальность сведений об участниках аукциона при проведении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аукциона закупочной комиссией оформляется протокол проведения аукциона,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аукционе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аукциона, подавшего заявку на участие в аукционе;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проведения аукциона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проведения аукциона подписывается присутствующими членами закупочной комиссии в день проведения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комиссии протокол проведения аукциона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9.7.4. Заключение договора по итогам проведения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w:t>
      </w:r>
      <w:r w:rsidRPr="005E6310">
        <w:rPr>
          <w:rFonts w:ascii="Times New Roman" w:hAnsi="Times New Roman" w:cs="Times New Roman"/>
          <w:sz w:val="24"/>
          <w:szCs w:val="24"/>
        </w:rPr>
        <w:lastRenderedPageBreak/>
        <w:t>в день принятия такого решения и размещает в ЕИС протокол отказа от заключения договора,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отказ от заключения договора с участником аукциона, а также указание структурной единицы Положения, на основании которой было принято решение о таком отказе;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содержащиеся в заявке такого участника аукциона сведения, которые были признаны закупочной комиссией недостоверными;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Стороны заключают договор в электронной форме с применением функционала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аукциона, с которым заключается договор, и сведений о таком участнике аукциона.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отношении формирования в заключаемом договоре формулы цены, устанавливающей правила расчета сумм, подлежащих уплате заказчиком поставщику (подрядчику, исполнителю) в ходе исполнения договора, цен единиц товаров (работ, услуг) применяется порядок, описанный в соответствии с разделом 7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9.8. Порядок проведения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9.8.1. Общие положения, отказ от проведения запроса предложений и внесение изменений в извещение и документацию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Извещение о проведении запроса предложений и документация запроса предложений, вносимые в них изменения должны быть разработаны и размещены в соответствии с требованиями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пункта 9.3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заявок на участие в запросе предложений осуществляется в соответствии с требованиями, указанными в документации, с учетом требований пункта 9.4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отказаться от проведения запроса предложений в любое время, вплоть до даты и времени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отказе от проведения запроса предложений заказчик обязан составить в свободной форме письмо (безадресное) о решении об отказе 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w:t>
      </w:r>
      <w:r w:rsidRPr="005E6310">
        <w:rPr>
          <w:rFonts w:ascii="Times New Roman" w:hAnsi="Times New Roman" w:cs="Times New Roman"/>
          <w:sz w:val="24"/>
          <w:szCs w:val="24"/>
        </w:rPr>
        <w:lastRenderedPageBreak/>
        <w:t>является итоговым, за исключением случая, предусмотренного абзацем тринадцатым настоящего подпункта, а также за исключением случаев признания запроса предложений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абзацем одиннадцатым настоящего подпункта, однако являются процедурами (действиями), осуществление которых необходимо при проведении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9.8.2. Рассмотрение заявок на участие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поданных на участие в запросе предложений,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рассмотрения заявок не может превышать 7 дней с даты окончания приема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рамках рассмотрения заявок выполняются следующие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состава заявок на соблюдение требований извещения и (или) документации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участника запроса предложений на соответствие требованиям извещения и (или) документации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решения о допуске, отказе в допуске (отклонении заявки) к участию по соответствующим основаниям;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w:t>
      </w:r>
      <w:r w:rsidRPr="005E6310">
        <w:rPr>
          <w:rFonts w:ascii="Times New Roman" w:hAnsi="Times New Roman" w:cs="Times New Roman"/>
          <w:sz w:val="24"/>
          <w:szCs w:val="24"/>
        </w:rPr>
        <w:lastRenderedPageBreak/>
        <w:t>не нарушают норм действующего законодательства, а также законных прав и интересов участников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заявка участника запроса предложений не соответствует указанным в документации запроса предложения требованиям, в том числе к участнику запроса предложений, предмету закупки, условиям договора, оформлению заявки, такая заявка подлежит отклонению от участия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предложений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предложений, подавшего заявку на участие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рассмотрения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рассмотрения заявок подписывается присутствующими членами закупочной комиссии в день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Факт наличия только одной заявки, соответствующей требованиям документации запроса предложений, или факт наличия единственной поданной заявки не влияет ни на наименование протокола рассмотрения заявок, ни на требования к его содержанию.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запроса предложений несостоявшимся,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отсутствие поданных на участие в запросе предложений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структурной единицы Положения, на основании которой было принято решение о признании запроса предложений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признания запроса предложений несостоявшимся в случае его составления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9.8.3. Оценка заявок на участие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предложений, допущенных к участию в запросе предложений по итогам рассмотрения заявок,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оценки заявок не может превышать 7 дней с даты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не проводится в отношении тех заявок, которые были отклонены на этапе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в ходе рассмотрения заявок к участию в запросе предложений была допущена только одна заявка, оценка заявок не проводится.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пункта 9.5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Заявке на участие в запросе предложений, в которой содержатся лучшие условия исполнения договора, присваивается первый номер (участник закупки, подавший заявку, </w:t>
      </w:r>
      <w:r w:rsidRPr="005E6310">
        <w:rPr>
          <w:rFonts w:ascii="Times New Roman" w:hAnsi="Times New Roman" w:cs="Times New Roman"/>
          <w:sz w:val="24"/>
          <w:szCs w:val="24"/>
        </w:rPr>
        <w:lastRenderedPageBreak/>
        <w:t>которой по результатам оценки заявок присвоен первый номер, является победителем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в нескольких заявках на участие в запросе предложений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вправе привлекать экспертов, иных компетентных лиц к оценке и сопоставлению заявок на участие в запросе предложений при условии, что такие лица не являются заинтересованными в результатах определения победителя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оценки заявок на участие в запросе предложений закупочной комиссией оформляется протокол оценки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предложений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предложений, подавшего заявку на участие в запросе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оценки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оценки заявок на участие в запросе предложений подписывается присутствующими членами закупочной комиссии в день проведения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оценки заявок на участие в запросе предложений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9.8.4. Заключение договора по итогам проведения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отказ от заключения договора с участником запроса предложений, а также указание структурной единицы Положения, на основании которой было принято решение о таком отказе;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указание на содержащиеся в заявке участника запроса предложений сведения, которые были признаны закупочной комиссией недостоверными;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Стороны заключают договор в электронной форме с применением функционала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предложений в соответствии с подпунктом 9.2.9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 Порядок проведения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9.9.1. Общие положения, отказ от проведения запроса цен и внесение изменений в извещение о проведении запроса цен и документацию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Извещение о проведении запроса цен и документация запроса цен, вносимые в них изменения должны быть разработаны и размещены в соответствии с требованиями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и извещении запроса цен с учетом требований пункта 9.3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заявок на участие в запросе цен осуществляется в бумажной форме в запечатанном конверте в соответствии с требованиями, указанными в документации и извещении запроса цен, с учетом требований пункта 9.4 Положения (заявка на участие в запросе цен должна содержать сведения и документы, указанные в абзацах втором, четвертом, шестом - девятом, одиннадцатом подпункта 9.4.6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Заказчик вправе отказаться от проведения запроса цен в любое время, вплоть до даты и времени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отказе от проведения запроса цен заказчик обязан составить в свободной форме письмо (безадресное) о решении об отказе от проведения запроса цен с обязательным указанием даты и времени принятия такого решения, причин принятия такого решения (письмо о решении об отказе от проведения запроса цен размещается заказчиком в ЕИС одновременно с принятием такого решения (переводом закупки в статус отмененной).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абзацем тринадцатым настоящего подпункта, а также за исключением случаев признания запроса цен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(прием) заявок, а также заключение договора с победителем закупки (или с участником запроса цен, с которым заказчиком принято решение заключить договор в соответствии с требованиями Положения) не являются этапами в соответствии с абзацем одиннадцатым настоящего подпункта, однако являются процедурами (действиями), осуществление которых необходимо при проведении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w:t>
      </w:r>
      <w:r w:rsidRPr="005E6310">
        <w:rPr>
          <w:rFonts w:ascii="Times New Roman" w:hAnsi="Times New Roman" w:cs="Times New Roman"/>
          <w:sz w:val="24"/>
          <w:szCs w:val="24"/>
        </w:rPr>
        <w:lastRenderedPageBreak/>
        <w:t>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9.9.2. Вскрытие конвертов с заявками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Процедура вскрытия конвертов с заявками на участие в запросе цен, поданными участниками запроса цен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и извещении запроса цен самостоятельно).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Конверты с заявками на участие в запросе цен вскрываются на заседании закупочной комиссии в дату и время, месте, указанные в документации и извещении запроса цен (при вскрытии конвертов вправе присутствовать участники запроса цен или их представители (при наличии доверенности).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вскрытии конвертов с заявками председатель закупочной комиссии объявляет следующую информацию: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предмета и номер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цен, ИНН, КПП, ОГРН юридического лица, фамилию, имя, отчество физического лица (ИНН, ОГРНИП при наличии), номер заявки, присвоенный при ее получении;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в заявке предусмотренных Положением, документацией и извещением сведений и документов, необходимых для допуска к участию;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предложение участников, подавших заявки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цен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цен, подавшего заявку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вскрытия конвертов в соответствии с абзацами двадцатым и двадцать первым настоящего подпункта, а также иная информация, предусмотренная Постановлением N 908, или по усмотрению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вскрытия конвертов подписывается присутствующими членами закупочной комиссии в день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отсутствие поданных на участие в запросе цен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указание структурной единицы Положения, на основании которой было принято решение о признании запроса цен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признания запроса цен несостоявшимся в случае его составления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9.9.3. Рассмотрение заявок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поданных на участие в запросе цен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рассмотрения заявок не может превышать 5 дней с даты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рамках рассмотрения заявок выполняются следующие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состава заявок на соблюдение требований извещения и (или) документации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участника запроса цен на соответствие требованиям извещения и (или) документации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решений о допуске, отказе в допуске (отклонении заявки) к участию по соответствующим основаниям;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заявка участника запроса цен не соответствует указанным в документации запроса цен требованиям, в том числе к участнику запроса цен, предмету закупки, условиям договора, к оформлению заявки, такая заявка подлежит отклонению от участия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заказчиком выявлен факт указания в поданной участником запроса цен заявке недостоверных сведений, такая заявка подлежит отклонению на любом этапе проведения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количество поданных на участие в запросе цен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цен, подавшего заявку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рассмотрения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рассмотрения заявок подписывается присутствующими членами закупочной комиссии в день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9.9.4. Оценка заявок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цен, допущенных к участию в запросе цен по итогам рассмотрения заявок,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оценки заявок на участие в запросе цен не может превышать 2 дней с даты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цен не проводится в отношении тех заявок, которые были отклонены на этапе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в ходе рассмотрения заявок на участие в запросе цен к участию в запросе цен была допущена только одна заявка, оценка заявок не проводится.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Оценка заявок на участие в запросе цен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Заявке на участие в запросе цен, в которой содержится предложение о наименьшей цене договора, присваивается первый номер (участник запроса цен, подавший заявку, которой по результатам оценки заявок присвоен первый номер, является победителем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в нескольких заявках на участие в запросе цен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оценки заявок на участие в запросе цен закупочной комиссией оформляется протокол оценки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цен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цен, подавшего заявку на участие в запросе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иная информация, размещаемая в протоколе оценки заявок на участие в запросе цен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оценки заявок на участие в запросе цен подписывается присутствующими членами закупочной комиссии в день проведения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комиссии протокол оценки заявок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9.9.5. Заключение договора по итогам проведения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отказ от заключения договора с участником запроса цен, а также указание структурной единицы Положения, на основании которой было принято решение об отказе;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содержащиеся в заявке участника запроса цен сведения, которые были признаны комиссией недостоверными;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Стороны заключают договор по результатам проведения запроса цен в бумажной форме.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цен, с которым заключается договор, и сведений об участнике запроса цен.</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цен в соответствии с подпунктом 9.2.9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 Порядок проведения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9.10.1. Общие положения, отказ от проведения запроса котировок и внесение изменений в извещение о проведении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Документация запроса котировок не разрабатывается.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Извещение о проведении запроса котировок, вносимые в него изменения должны быть разработаны и размещены в соответствии с требованиями пункта 9.2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Помимо сведений, указанных в подпункте 9.2.8 Положения, извещение о проведении запроса котировок должно содержать: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критерии оценки заявок и порядок оценки заявок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проект договора, заключаемого по результатам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обоснование начальной (максимальной) цены договора, оформленное с учетом требований раздела 7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в извещении о проведении запроса котировок может содержаться указание на то,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w:t>
      </w:r>
      <w:r w:rsidRPr="005E6310">
        <w:rPr>
          <w:rFonts w:ascii="Times New Roman" w:hAnsi="Times New Roman" w:cs="Times New Roman"/>
          <w:sz w:val="24"/>
          <w:szCs w:val="24"/>
        </w:rPr>
        <w:lastRenderedPageBreak/>
        <w:t>услуг), указанных в извещении о проведении запроса котировок, на значение, равное снижению начальной (максимальной) цены договора в процентном выражении.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Подача заявок на участие в запросе котировок осуществляется в соответствии с требованиями, указанными в извещении о проведении запроса котировок, с учетом требований пункта 9.4 Положения (заявка на участие в запросе котировок должна содержать документы и информацию, предусмотренные абзацами вторым, седьмым, девятым подпункта 9.4.6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отказаться от проведения запроса котировок в любое время, вплоть до даты и времени окончания срока подачи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отказе от проведения запроса котировок заказчик обязан составить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вправе внести изменения в извещение о проведении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абзацем восемнадцатым настоящего подпункта, а также за исключением случаев признания запроса котировок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Подача (прием) заявок, а также заключение договора с победителем запроса котировок (или с участником запроса котировок, с которым заказчиком принято решение заключить договор в соответствии с требованиями Положения) не являются этапами в соответствии с абзацем шестнадцатым настоящего подпункта, однако являются процедурами (действиями), осуществление которых необходимо при проведении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Процедура открытия доступа к поданным на участие в запросе котировок заявкам, вскрытия конвертов с заявками на участие в запросе котировок, поданными участниками запроса котировок на участие в запросе котировок, проводится в день окончания срока подачи заявок на участие в запросе котировок (время (час) открытия доступа (вскрытия конвертов) устанавливается заказчиком в извещении о проведении запроса котировок самостоятельно).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Конверты с заявками на участие в открытом запросе котировок вскрываются на заседании закупочной комиссии по адресу, указанному в извещении о проведении запроса котировок (при вскрытии конвертов вправе присутствовать участники запроса котировок или их представители (при наличии доверенности).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вскрытии конвертов с заявками председатель закупочной комиссии объявляет следующую информацию: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предмета и номер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наименование каждого участника запроса котировок, ИНН, КПП, ОГРН юридического лица, фамилию, имя, отчество физического лица (ИНН, ОГРНИП при наличии), номер заявки, присвоенный при ее получении;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предложение участников, подавших заявки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вправе осуществлять аудиозапись вскрытия конвертов с заявками на участие в открытом запросе котировок (любой участник запроса котировок,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Открытие доступа осуществляется закупочной комиссией посредством функционала ЭП, на которой проводится запрос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котировок, подавшего заявку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открытия доступа (вскрытия конвертов) в соответствии с абзацами двенадцатым и двадцать вторым настоящего подпункта, а также иная информация, предусмотренная Постановлением N 908, или по усмотрению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установлено, что один участник запроса котировок подал две или более заявки на участие в открытом запросе котировок (две или более заявки в отношении одного лота при наличии двух или более лотов в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отсутствие поданных на участие в запросе котировок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структурной единицы Положения, на основании которой было принято решение о признании запроса котировок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признания запроса котировок несостоявшимся в случае его составления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Конверты с заявками на участие в открытом запросе котировок, полученные после окончания их приема, вскрываются, но не возвращаются участникам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9.10.3. Рассмотрение заявок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Рассмотрение заявок, поданных на участие в запросе котировок,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рассмотрения заявок на участие в запросе котировок не может превышать 7 дней с даты открытия доступа (вскрытия конвертов).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рамках рассмотрения заявок на участие в запросе котировок выполняются следующие действия: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проверка состава заявок на соблюдение требований извещения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проверка участника запроса котировок на соответствие требованиям извещения о проведении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принятие решений о допуске, отказе в допуске (отклонении заявки) к участию по соответствующим основаниям;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запроса котировок не допускается; не допускается также направление запросов, предмет которых может изменять суть документов и сведений, содержащихся в заявке);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заявка участника не соответствует указанным в извещении о проведении запроса котировок требованиям, в том числе к участнику запроса котировок, предмету закупки, условиям договора, к оформлению заявки, такая заявка подлежит отклонению от участия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заказчиком выявлен факт указания в поданной участником запроса котировок заявке недостоверных сведений, такая заявка подлежит отклонению на любом этапе проведения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наименование каждого участника запроса котировок, подавшего заявку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котировок, в том числе с указанием: количества заявок на участие в запросе котировок, которые были отклонены по результатам рассмотрения заявок;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рассмотрения заявок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рассмотрения заявок на участие в запросе котировок подписывается присутствующими членами закупочной комиссии в день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рассмотрения заявок на участие в запросе котировок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Факт наличия только одной заявки, соответствующей требованиям извещения о проведении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9.10.4. Оценка заявок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котировок, допущенных к участию в запросе котировок по итогам рассмотрения заявок, осуществляется закупочной комиссией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оценки заявок на участие в запросе котировок не может превышать 4 дней с даты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котировок не проводится в отношении тех заявок, которые были отклонены на этапе рассмотрения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в ходе рассмотрения заявок к участию в запросе котировок была допущена только одна заявка, оценка заявок не проводится.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Оценка заявок на участие в запросе котировок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Заявке на участие в запросе котировок, в которой содержится предложение о наименьшей цене договора, присваивается первый номер (участник запроса котировок, подавший заявку, которой по результатам оценки заявок присвоен первый номер, является победителем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процедуры оценки заявок на участие в запросе котировок закупочной комиссией оформляется протокол оценки заявок, который содержит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решении о признании запроса котировок несостоявшимся;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каждого участника запроса котировок, подавшего заявку на участие в запросе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оценки заявок на участие в запросе котировок по решению заказчика или предусмотренная Постановлением N 908.</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(в ред. Постановления Администрации Великого Новгорода от 25.10.2021 N 5626)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 оценки заявок на участие в запросе котировок подписывается присутствующими членами закупочной комиссии в день проведения оценки заявок.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Подписанный присутствующими членами закупочной комиссии протокол оценки заявок на участие в запросе котировок размещается в ЕИС в течение 3 дней со дня его подписания;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9.10.5. Заключение договора по итогам проведения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Заказчик обязан принять решение об отказе от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отказ от заключения договора с участником запроса котировок, а также указание структурной единицы Положения, на основании которой было принято решение о таком отказе;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содержащиеся в заявке участника запроса котировок сведения, которые были признаны закупочной комиссией недостоверными;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котировок, с которым заключается договор, и сведений о таком участнике запроса котировок.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извещении о проведении запроса котировок.</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10. Порядок подготовки и осуществления закупки</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у единственного поставщика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10.1. Заказчик проводит закупку с применением способа неконкурентной закупки (закупки у единственного поставщика) только в случаях, предусмотренных пунктом 5.6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10.2. При осуществлении закупки у единственного поставщика (подрядчика, исполнителя) в случаях, предусмотренных подпунктами 5.6.6, 5.6.14, 5.6.17, 5.6.21,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тысяч рублей.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10.2 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10.3. В иных случаях заказчик вправе обосновывать цену договора с единственным поставщиком (подрядчиком, исполнителем).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10.3 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w:t>
      </w:r>
      <w:r w:rsidRPr="005E6310">
        <w:rPr>
          <w:rFonts w:ascii="Times New Roman" w:hAnsi="Times New Roman" w:cs="Times New Roman"/>
          <w:sz w:val="24"/>
          <w:szCs w:val="24"/>
        </w:rPr>
        <w:lastRenderedPageBreak/>
        <w:t>составить и разместить в ЕИС протокол о закупке у единственного поставщика, содержащий следующие сведения: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дата подписания протокола;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указание на основание закупки у единственного поставщика в соответствии с Положением, включая номер и содержание пункта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иная информация, размещаемая в протоколе о закупке у единственного поставщика по решению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10.5. При заключении договора путем проведения закупки 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10.6.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такие закупки должны быть осуществлены в соответствии с регламентом проведения данных закупок специализированного электронного ресурса.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Срок подачи ценовых предложений для участия в закупке у единственного поставщика (подрядчика, исполнителя) должен составлять не менее 24 часов с момента публикации </w:t>
      </w:r>
      <w:r w:rsidR="00897572" w:rsidRPr="00897572">
        <w:rPr>
          <w:rFonts w:ascii="Times New Roman" w:hAnsi="Times New Roman" w:cs="Times New Roman"/>
          <w:sz w:val="24"/>
          <w:szCs w:val="24"/>
        </w:rPr>
        <w:t>заказчиком</w:t>
      </w:r>
      <w:r w:rsidR="00897572">
        <w:rPr>
          <w:rFonts w:ascii="Times New Roman" w:hAnsi="Times New Roman" w:cs="Times New Roman"/>
          <w:sz w:val="24"/>
          <w:szCs w:val="24"/>
        </w:rPr>
        <w:t xml:space="preserve"> </w:t>
      </w:r>
      <w:r w:rsidRPr="005E6310">
        <w:rPr>
          <w:rFonts w:ascii="Times New Roman" w:hAnsi="Times New Roman" w:cs="Times New Roman"/>
          <w:sz w:val="24"/>
          <w:szCs w:val="24"/>
        </w:rPr>
        <w:t>информации о такой закупке на электронном ресурсе и заканчиваться в рабочий день не позднее 17 часов 30 минут.</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этом победителем закупки у единственного поставщика (подрядчика, исполнителя) признается участник, сделавший наименьшее ценовое предложение.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10.6 в ред. Постановления Администрации Великого Новгорода от 05.05.2023 N 2150)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10.7.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по итогам проведения которой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В случае если по результатам проведения повторной закупки малого объема не было подано ни одного ценового предложения, заказчик вправе заключить договор без использования электронного ресурса на условиях, указанных в информации и документах о закупке малого </w:t>
      </w:r>
      <w:r w:rsidRPr="005E6310">
        <w:rPr>
          <w:rFonts w:ascii="Times New Roman" w:hAnsi="Times New Roman" w:cs="Times New Roman"/>
          <w:sz w:val="24"/>
          <w:szCs w:val="24"/>
        </w:rPr>
        <w:lastRenderedPageBreak/>
        <w:t>объема, размещенных на электронном ресурсе, и по цене, не превышающей начальную (максимальную) цену договора, указанной при публикации повторной закупки малого объема на электронном ресурсе.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10.7 введен Постановлением Администрации Великого Новгорода от 05.04.2022 N 1420)</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11. Последствия признания конкурентных закупок</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несостоявшимися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 Конкурентная закупка признается несостоявшейся в следующих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11.1.1. В течение установленного срока подачи заявок на участие в конкурентной закупке не было подано ни одной заявки;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11.1.2. По результатам рассмотрения заявок, поданных на участие в конкурентной закупке, закупочной комиссией были отклонены заявки всех участников;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11.1.3. По результатам проведения закупки отклонены все заявки, за исключением одной заявки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11.1.3 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11.1.4.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11.1.4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11.1.5. Конкурентная закупка признана несостоявшейся в связи с тем, что на участие в закупке подана только одна заявка.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11.1.5 введен Постановлением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осуществлять такую закупку в соответствии с подпунктом 5.6.18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11.2 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осуществлять такую закупку в соответствии с подпунктом 5.6.18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11.3 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11.1.4 Положения), заказчик отказывается от проведения такой закупки или проводит закупку повторно.</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11.4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11.6.1. Предмет конкурентной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11.6.2. Начальная (максимальная) цена договора (цена единицы товара, работы, услуги) равна начальной (максимальной) цене договора (цене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процентов;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11.6.2 в ред. Постановления Администрации Великого Новгорода от 27.04.2021 N 2339)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ред. Постановления Администрации Великого Новгорода от 05.04.2022 N 1420)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конкурентной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(подпункты 11.1.3, 11.1.5 Положения), заказчик обязан заключить договор с участником конкурентной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11.8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11.9. Если аукцион был признан несостоявшимся по причине наличия одной заявки, соответствующей требованиям документации о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(подпункты 11.1.3, 11.1.5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в случае, указанном в абзаце десятом подпункта 9.7.2 Положения.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11.9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Не признается победителем аукциона также </w:t>
      </w:r>
      <w:r w:rsidRPr="005E6310">
        <w:rPr>
          <w:rFonts w:ascii="Times New Roman" w:hAnsi="Times New Roman" w:cs="Times New Roman"/>
          <w:sz w:val="24"/>
          <w:szCs w:val="24"/>
        </w:rPr>
        <w:lastRenderedPageBreak/>
        <w:t>участник аукциона, подавший свою заявку ранее других при отсутствии ценовых предложений от всех участников аукциона. Однако вышеуказанные участники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 (или)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11.12. При заключении договора в соответствии с пунктами 11.4, 11.8,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12. Особенности проведения закрытых конкурентных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12.1. Закрытые конкурентные закупки (далее - закрытая закупка) проводятся только в случаях, предусмотренных пунктом 5.7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12.3. При проведении закрытой закупки извещение о проведении закрытой закупки не составляется заказчиком. Вместо извещения о проведении закрытой закупки заказчик составляет приглашения принять участие в закрытой закупке с приложением документации о закрытой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закупки соответствующим способом.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12.4. Сведения о закрытой закупке, включая документацию о закрытой закупке, изменения, вносимые в документацию о закрытой закупке, разъяснения положений документации о </w:t>
      </w:r>
      <w:r w:rsidRPr="005E6310">
        <w:rPr>
          <w:rFonts w:ascii="Times New Roman" w:hAnsi="Times New Roman" w:cs="Times New Roman"/>
          <w:sz w:val="24"/>
          <w:szCs w:val="24"/>
        </w:rPr>
        <w:lastRenderedPageBreak/>
        <w:t>закрытой закупке, протоколы, составляемые в ходе проведения закрытой закупки, не подлежат размещению в ЕИС.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12.5. Особенности документооборота при осуществлении закрытых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13. Заключение, исполнение, изменение и расторжение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 Заключение договора по результатам конкурентной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13.1.2. Обязанность заключения договора с заказчиком возлагается на участника, признанного победителем конкурентной закупки, участника закупки, заявка которого признана соответствующей требованиям извещения (документации)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13.1.2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13.1.3. Победитель конкурентной закупки или участник конкурентной закупки, на которого возлагается обязанность заключения договора в соответствии с подпунктом 13.1.2 Положения, считается уклонившимся от заключения договора при наступлении любого из следующих событий: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предоставление участником конкурентной закупки письменного отказа от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непредоставление</w:t>
      </w:r>
      <w:proofErr w:type="spellEnd"/>
      <w:r w:rsidRPr="005E6310">
        <w:rPr>
          <w:rFonts w:ascii="Times New Roman" w:hAnsi="Times New Roman" w:cs="Times New Roman"/>
          <w:sz w:val="24"/>
          <w:szCs w:val="24"/>
        </w:rPr>
        <w:t xml:space="preserve"> участником конкурентной закупки в указанные в документации о конкурентной закупке сроки подписанного со своей стороны проекта договора;</w:t>
      </w:r>
    </w:p>
    <w:p w:rsidR="005E6310" w:rsidRPr="005E6310" w:rsidRDefault="005E6310" w:rsidP="0037264E">
      <w:pPr>
        <w:spacing w:line="360" w:lineRule="auto"/>
        <w:jc w:val="both"/>
        <w:rPr>
          <w:rFonts w:ascii="Times New Roman" w:hAnsi="Times New Roman" w:cs="Times New Roman"/>
          <w:sz w:val="24"/>
          <w:szCs w:val="24"/>
        </w:rPr>
      </w:pPr>
      <w:proofErr w:type="spellStart"/>
      <w:r w:rsidRPr="005E6310">
        <w:rPr>
          <w:rFonts w:ascii="Times New Roman" w:hAnsi="Times New Roman" w:cs="Times New Roman"/>
          <w:sz w:val="24"/>
          <w:szCs w:val="24"/>
        </w:rPr>
        <w:t>непредоставление</w:t>
      </w:r>
      <w:proofErr w:type="spellEnd"/>
      <w:r w:rsidRPr="005E6310">
        <w:rPr>
          <w:rFonts w:ascii="Times New Roman" w:hAnsi="Times New Roman" w:cs="Times New Roman"/>
          <w:sz w:val="24"/>
          <w:szCs w:val="24"/>
        </w:rPr>
        <w:t xml:space="preserve"> обеспечения исполнения договора в соответствии с указанным в извещении об осуществлении конкурентной закупки и (или) в документации о </w:t>
      </w:r>
      <w:r w:rsidRPr="005E6310">
        <w:rPr>
          <w:rFonts w:ascii="Times New Roman" w:hAnsi="Times New Roman" w:cs="Times New Roman"/>
          <w:sz w:val="24"/>
          <w:szCs w:val="24"/>
        </w:rPr>
        <w:lastRenderedPageBreak/>
        <w:t>конкурентной закупке требуемым размером и с несоблюдением требуемого порядка, при наличии в документации и (или) извещении о конкурентной закупке таких требований;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13.1.4. Уклонение победителя конкурентной закупки или участника конкурентной закупки, на которого возлагается обязанность заключения договора в соответствии с подпунктом 13.1.2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13.1.5. Если участник конкурентной закупки, признанный победителем, уклонился от заключения договора, заказчик вправе заключить договор с участником конкурентной закупки, занявшим второе место по итогам проведения конкурентной закупки (далее - второй участник конкурентной закупки). При этом срок подписания договора с таким участником конкурентной закупки аналогичен сроку, указанному в подпункте 13.1.1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13.1.6. Принятие заказчиком решения о заключении договора со вторым участником конкурентной закупки не накладывает на такого участника конкурентной закупки обязанности заключения договора. Отказ второго участника конкурентной закупки не влечет за собой признание его уклонившимся от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13.1.7. Заказчик и участник конкурентной закупки, с которым заключается договор (далее - стороны), могут проводить преддоговорные переговоры, в том числе путем направления протоколов разногласий;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13.1.9. Проведение преддоговорных переговоров не освобождает стороны (как заказчика, так и участника конкурентной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13.1.10. Заказчик не обязан учитывать (полностью или частично) замечания участника конкурентной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размеры, указанные в абзаце втором пункта 2.7 Положения, и передает прилагаемые к ним документы в реестр договоров;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13.1.12. В реестр договоров не вносятся сведения и не передаются документы, которые в соответствии с Федеральным законом N 223-ФЗ не подлежат размещению в ЕИС;</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13.1.13.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13.1.13 введен Постановлением Администрации Великого Новгорода от 28.08.2020 N 3156)</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 Исполнение, изменение и расторжение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13.2.1. При исполнении договора изменение количества, объема, цены закупаемых товаров, работ, услуг или сроков исполнения договора допускается в соответствии с требованиями Гражданского кодекса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Изменение существенных условий договора при его исполнении допускается по соглашению сторон в случае,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(абзац введен Постановлением Администрации Великого Новгорода от 05.04.2022 N 1420; в ред. Постановления Администрации Великого Новгорода от 15.03.2023 N 1110)</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13.2.2. Изменение условий договора, не являющихся существенными, допускается в соответствии с Гражданским кодексом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13.2.3.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w:t>
      </w:r>
      <w:r w:rsidRPr="005E6310">
        <w:rPr>
          <w:rFonts w:ascii="Times New Roman" w:hAnsi="Times New Roman" w:cs="Times New Roman"/>
          <w:sz w:val="24"/>
          <w:szCs w:val="24"/>
        </w:rPr>
        <w:lastRenderedPageBreak/>
        <w:t>исполнительной власти Новгородской области, органов местного самоуправления Великого Новгорода или решениями судов;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если необходимость изменения условий договора обусловлена обстоятельствами непреодолимой силы;</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изменении в ходе исполнения договора регулируемых государством цен и (или) тарифов на продукцию, поставляемую в ходе исполнения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13.2.6. Договор может быть расторгнут по основаниям и в порядке, предусмотренным Гражданским кодексом Российской Федерации и договором;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13.2.7.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13.2.8.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13.2.10. Заказчик в течение 3 рабочих дней с момента внесения изменений в существенные условия договора на основании абзаца второго подпункта 13.2.1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w:t>
      </w:r>
      <w:proofErr w:type="spellStart"/>
      <w:r w:rsidRPr="005E6310">
        <w:rPr>
          <w:rFonts w:ascii="Times New Roman" w:hAnsi="Times New Roman" w:cs="Times New Roman"/>
          <w:sz w:val="24"/>
          <w:szCs w:val="24"/>
        </w:rPr>
        <w:t>пп</w:t>
      </w:r>
      <w:proofErr w:type="spellEnd"/>
      <w:r w:rsidRPr="005E6310">
        <w:rPr>
          <w:rFonts w:ascii="Times New Roman" w:hAnsi="Times New Roman" w:cs="Times New Roman"/>
          <w:sz w:val="24"/>
          <w:szCs w:val="24"/>
        </w:rPr>
        <w:t>. 13.2.10 введен Постановлением Администрации Великого Новгорода от 05.04.2022 N 1420)</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14. Особенности предоставления приоритета товаров</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российского происхождения, работ, услуг, выполняемых,</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lastRenderedPageBreak/>
        <w:t>оказываемых российскими лицами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14.1. При проведении конкурентных закупок заказчик предоставляет установленный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N 925) приоритет товарам российского происхождения, работам, услугам, выполняемым, оказываемым российскими лицами.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14.3.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14.4.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14.5.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14.6.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14.7.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 Условием предоставления приоритета является включение в документацию о закупке следующих сведений: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14.8.3. Сведения о начальной (максимальной) цене единицы каждого товара, работы, услуги, являющихся предметом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14.8.5.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Правительства Российской Федерации N 925, </w:t>
      </w:r>
      <w:r w:rsidRPr="005E6310">
        <w:rPr>
          <w:rFonts w:ascii="Times New Roman" w:hAnsi="Times New Roman" w:cs="Times New Roman"/>
          <w:sz w:val="24"/>
          <w:szCs w:val="24"/>
        </w:rPr>
        <w:lastRenderedPageBreak/>
        <w:t>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N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14.8.9.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14.9. Приоритет не предоставляется в случаях, указанных в пункте 6 Постановления Правительства Российской Федерации N 925.</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14.10.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15. Особенности осуществления закупок у субъектов малого</w:t>
      </w:r>
    </w:p>
    <w:p w:rsidR="005E6310" w:rsidRPr="0037264E" w:rsidRDefault="005E6310" w:rsidP="0037264E">
      <w:pPr>
        <w:spacing w:line="240" w:lineRule="auto"/>
        <w:jc w:val="center"/>
        <w:rPr>
          <w:rFonts w:ascii="Times New Roman" w:hAnsi="Times New Roman" w:cs="Times New Roman"/>
          <w:b/>
          <w:sz w:val="24"/>
          <w:szCs w:val="24"/>
        </w:rPr>
      </w:pPr>
      <w:r w:rsidRPr="0037264E">
        <w:rPr>
          <w:rFonts w:ascii="Times New Roman" w:hAnsi="Times New Roman" w:cs="Times New Roman"/>
          <w:b/>
          <w:sz w:val="24"/>
          <w:szCs w:val="24"/>
        </w:rPr>
        <w:t>и среднего предпринимательства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15.1. Заказчики, на которых распространяется действие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N 1352), обязаны применять нормы данного постановления, а также требования Федерального закона N 223-ФЗ, включая требования статьи 3.4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 СМСП),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15.2 в ред. Постановления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Правительства Российской Федерации N 1352.</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N 1352 (далее -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w:t>
      </w:r>
      <w:r w:rsidRPr="005E6310">
        <w:rPr>
          <w:rFonts w:ascii="Times New Roman" w:hAnsi="Times New Roman" w:cs="Times New Roman"/>
          <w:sz w:val="24"/>
          <w:szCs w:val="24"/>
        </w:rPr>
        <w:lastRenderedPageBreak/>
        <w:t>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Положения об особенностях участия в закупках, в едином реестре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15.4 в ред. Постановления Администрации Великого Новгорода от 25.03.2021 N 1712)</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15.5. Сроки оплаты поставленного товара (выполненной работы, оказанной услуги) устанавливаются пунктами 14(3), 28, 32(1) Постановления Правительства Российской Федерации N 1352.</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15.5 введен Постановлением Администрации Великого Новгорода от 23.04.2020 N 1462)</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Российской Федерации N 1352. При этом допускается осуществление закупки товаров, работ, услуг, включенных в Перечень, у любых лиц, в том числе не являющихся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15.6 введен Постановлением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15.7. Закупки, участниками которых могут быть только СМСП, заказчик вправе осуществить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15.7 введен Постановлением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15.8. Положения настоящего раздела применяются в течение срока, предусмотренного частью 15 статьи 8 Федерального закона N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Положения об особенностях участия в закупках, специального налогового режима "Налог на профессиональный доход".</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15.8 введен Постановлением Администрации Великого Новгорода от 29.12.2021 N 6719)</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 Заказчик вправе проводить для СМСП неконкурентную процедуру в форме закупки у единственного поставщика для СМСП в соответствии с подпунктом 5.6.26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проведения такой закупки определяется настоящим пунктом и регламентом оператора ЭП с учетом следующих особенностей: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15.9.1. Закупка осуществляется в электронной форме на ЭП, предусмотренной частью 10 статьи 3.4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15.9.2. Цена договора, заключенного с применением такого способа закупки, не должна превышать 20 млн. рублей;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участников закупки из числа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15.9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15.10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15.11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N 223-ФЗ.</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Несоответствие независимой гарантии, предоставленной участником закупки с участием СМСП, требованиям, предусмотренным Федеральным законом N 223-ФЗ, является основанием для отказа в принятии ее заказчиком.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15.12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15.13 введен Постановлением Администрации Великого Новгорода 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15.14. В случаях, предусмотренных 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 15.14 введен Постановлением Администрации Великого Новгорода от 01.07.2022 N 2993)</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16. Организация и проведение совместных (консолидированных)</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 совместные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16.2. Совместные закупки проводятся конкурентными способами, указанными в подпунктах 4.1.1 - 4.1.6 Положения, с учетом особенностей проведения закупок, установленных разделом 9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(далее - организатор закупки), на основании заключенного соглашения о проведении совместных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 xml:space="preserve">16.4. Организатором закупки </w:t>
      </w:r>
      <w:proofErr w:type="gramStart"/>
      <w:r w:rsidRPr="005E6310">
        <w:rPr>
          <w:rFonts w:ascii="Times New Roman" w:hAnsi="Times New Roman" w:cs="Times New Roman"/>
          <w:sz w:val="24"/>
          <w:szCs w:val="24"/>
        </w:rPr>
        <w:t>может быть</w:t>
      </w:r>
      <w:proofErr w:type="gramEnd"/>
      <w:r w:rsidRPr="005E6310">
        <w:rPr>
          <w:rFonts w:ascii="Times New Roman" w:hAnsi="Times New Roman" w:cs="Times New Roman"/>
          <w:sz w:val="24"/>
          <w:szCs w:val="24"/>
        </w:rPr>
        <w:t xml:space="preserve"> как сам заказчик, так и иное лицо, действующее в рамках соответствующего соглашения с заказчиком.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16.7. Договор по результатам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таких договоров осуществляется сторонами в соответствии с Гражданским кодексом Российской Федерации, иными нормативными правовыми актами.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16.8. Порядок заключения договора вследствие проведения совместной закупки должен соответствовать особенностям и требованиям, установленным пунктом 13.1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16.10. Соглашение о проведении совместной закупки, заключаемое заинтересованными лицами, должно содержать:</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заказчиках, проводящих совместные закупки (стороны соглашения);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 видах и предполагаемых объемах закупок, в отношении которых проводятся совместные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права, обязанности и ответственность сторон соглашения;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сведения об организаторе совместных закупок, включая перечень функций, передаваемых ему сторонами соглашения в целях проведения закупки;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порядок и срок формирования закупочной комиссии;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и срок разработки и утверждения документации и (или) извещения о закупке;</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ориентировочные сроки проведения совместных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оплаты расходов, связанных с организацией и проведением совместных закупок;</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срок действия соглашения;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порядок рассмотрения споров и обжалований;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иную информацию, определяющую взаимоотношения сторон соглашения при проведении совместных закупок.</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17. Особенности осуществления закупок в целях создания</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произведения архитектуры, градостроительства или</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садово-паркового искусства и (или) разработки на его основе</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проектной документации объектов капитального строительства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17.1.1.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17.1.2.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подпункте 17.1.2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lastRenderedPageBreak/>
        <w:t>18. Особенности заключения и исполнения договоров,</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предметом которых являются подготовка проектной</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документации и (или) выполнение инженерных изысканий,</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строительство, реконструкция и (или) капитальный</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ремонт объектов капитального строительства</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(в ред. Постановления Администрации Великого Новгорода</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от 01.07.2022 N 2993)</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lastRenderedPageBreak/>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E6310" w:rsidRPr="0037264E" w:rsidRDefault="005E6310" w:rsidP="0037264E">
      <w:pPr>
        <w:spacing w:line="360" w:lineRule="auto"/>
        <w:jc w:val="center"/>
        <w:rPr>
          <w:rFonts w:ascii="Times New Roman" w:hAnsi="Times New Roman" w:cs="Times New Roman"/>
          <w:b/>
          <w:sz w:val="24"/>
          <w:szCs w:val="24"/>
        </w:rPr>
      </w:pPr>
      <w:r w:rsidRPr="0037264E">
        <w:rPr>
          <w:rFonts w:ascii="Times New Roman" w:hAnsi="Times New Roman" w:cs="Times New Roman"/>
          <w:b/>
          <w:sz w:val="24"/>
          <w:szCs w:val="24"/>
        </w:rPr>
        <w:t>19. Заключительные положения</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5E6310" w:rsidRPr="005E6310" w:rsidRDefault="005E6310" w:rsidP="0037264E">
      <w:pPr>
        <w:spacing w:line="360" w:lineRule="auto"/>
        <w:jc w:val="both"/>
        <w:rPr>
          <w:rFonts w:ascii="Times New Roman" w:hAnsi="Times New Roman" w:cs="Times New Roman"/>
          <w:sz w:val="24"/>
          <w:szCs w:val="24"/>
        </w:rPr>
      </w:pPr>
      <w:r w:rsidRPr="005E6310">
        <w:rPr>
          <w:rFonts w:ascii="Times New Roman" w:hAnsi="Times New Roman" w:cs="Times New Roman"/>
          <w:sz w:val="24"/>
          <w:szCs w:val="24"/>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B70667" w:rsidRPr="005E6310" w:rsidRDefault="00B70667" w:rsidP="0037264E">
      <w:pPr>
        <w:spacing w:line="360" w:lineRule="auto"/>
        <w:jc w:val="both"/>
        <w:rPr>
          <w:rFonts w:ascii="Times New Roman" w:hAnsi="Times New Roman" w:cs="Times New Roman"/>
          <w:sz w:val="24"/>
          <w:szCs w:val="24"/>
        </w:rPr>
      </w:pPr>
    </w:p>
    <w:sectPr w:rsidR="00B70667" w:rsidRPr="005E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0"/>
    <w:rsid w:val="0037264E"/>
    <w:rsid w:val="005E6310"/>
    <w:rsid w:val="006B152E"/>
    <w:rsid w:val="00897572"/>
    <w:rsid w:val="00B70667"/>
    <w:rsid w:val="00CD31A1"/>
    <w:rsid w:val="00F2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4FFF3-DE07-471D-90E6-D2631DD6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105</Pages>
  <Words>33107</Words>
  <Characters>188710</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2023-08-14T11:15:00Z</dcterms:created>
  <dcterms:modified xsi:type="dcterms:W3CDTF">2023-08-15T11:32:00Z</dcterms:modified>
</cp:coreProperties>
</file>